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E" w:rsidRPr="008E7B1C" w:rsidRDefault="00670EE0" w:rsidP="005E1437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-626745</wp:posOffset>
            </wp:positionV>
            <wp:extent cx="7489825" cy="10639425"/>
            <wp:effectExtent l="19050" t="0" r="0" b="0"/>
            <wp:wrapSquare wrapText="bothSides"/>
            <wp:docPr id="2" name="Рисунок 2" descr="D:\Методическая работа\2022-2023\Документы на начало года\программы 2022-2023 уч.г\для сайта\Демина\ТАЛАН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ая работа\2022-2023\Документы на начало года\программы 2022-2023 уч.г\для сайта\Демина\ТАЛАНТИК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9E" w:rsidRPr="008E7B1C">
        <w:rPr>
          <w:sz w:val="28"/>
          <w:szCs w:val="28"/>
        </w:rPr>
        <w:t xml:space="preserve">                                </w:t>
      </w:r>
      <w:r w:rsidR="005E1437" w:rsidRPr="008E7B1C">
        <w:rPr>
          <w:sz w:val="28"/>
          <w:szCs w:val="28"/>
        </w:rPr>
        <w:t xml:space="preserve">           </w:t>
      </w:r>
      <w:r w:rsidR="0074059E" w:rsidRPr="008E7B1C">
        <w:rPr>
          <w:sz w:val="28"/>
          <w:szCs w:val="28"/>
        </w:rPr>
        <w:t xml:space="preserve">                                </w:t>
      </w:r>
      <w:r w:rsidR="005E1437" w:rsidRPr="008E7B1C">
        <w:rPr>
          <w:sz w:val="28"/>
          <w:szCs w:val="28"/>
        </w:rPr>
        <w:t xml:space="preserve">                              </w:t>
      </w:r>
    </w:p>
    <w:p w:rsidR="0074059E" w:rsidRDefault="0074059E" w:rsidP="009843F7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9843F7">
        <w:rPr>
          <w:b/>
          <w:bCs/>
          <w:sz w:val="28"/>
          <w:szCs w:val="28"/>
        </w:rPr>
        <w:lastRenderedPageBreak/>
        <w:t>Содержание</w:t>
      </w:r>
    </w:p>
    <w:p w:rsidR="009843F7" w:rsidRPr="009843F7" w:rsidRDefault="009843F7" w:rsidP="009843F7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1.  Пояснительная записка 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2.  Календарный учебный график 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3.  Учебный план  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4.  Содержание программы </w:t>
      </w:r>
    </w:p>
    <w:p w:rsidR="0074059E" w:rsidRPr="009843F7" w:rsidRDefault="0074059E" w:rsidP="009843F7">
      <w:pPr>
        <w:spacing w:after="27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5. Оценочные и методические материалы (методические обеспечение программы)</w:t>
      </w:r>
    </w:p>
    <w:p w:rsidR="0074059E" w:rsidRPr="009843F7" w:rsidRDefault="0074059E" w:rsidP="009843F7">
      <w:pPr>
        <w:spacing w:after="27"/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6.  Список литературы </w:t>
      </w:r>
    </w:p>
    <w:p w:rsidR="0074059E" w:rsidRPr="009843F7" w:rsidRDefault="0074059E" w:rsidP="009843F7">
      <w:pPr>
        <w:ind w:firstLine="709"/>
        <w:rPr>
          <w:sz w:val="28"/>
          <w:szCs w:val="28"/>
        </w:rPr>
      </w:pPr>
      <w:r w:rsidRPr="009843F7">
        <w:rPr>
          <w:sz w:val="28"/>
          <w:szCs w:val="28"/>
        </w:rPr>
        <w:t xml:space="preserve">Рабочая программа </w:t>
      </w:r>
    </w:p>
    <w:p w:rsidR="0074059E" w:rsidRPr="009843F7" w:rsidRDefault="0074059E" w:rsidP="009843F7">
      <w:pPr>
        <w:ind w:firstLine="709"/>
        <w:rPr>
          <w:sz w:val="28"/>
          <w:szCs w:val="28"/>
        </w:rPr>
      </w:pPr>
    </w:p>
    <w:p w:rsidR="0074059E" w:rsidRPr="009843F7" w:rsidRDefault="0074059E" w:rsidP="009843F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4059E" w:rsidRPr="009843F7" w:rsidRDefault="0074059E" w:rsidP="009843F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4059E" w:rsidRPr="009843F7" w:rsidRDefault="0074059E" w:rsidP="009843F7">
      <w:pPr>
        <w:shd w:val="clear" w:color="auto" w:fill="FFFFFF"/>
        <w:ind w:right="10" w:firstLine="709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74059E" w:rsidRPr="008E7B1C" w:rsidRDefault="0074059E" w:rsidP="0074059E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E84B29" w:rsidRDefault="00E84B29" w:rsidP="009843F7">
      <w:pPr>
        <w:shd w:val="clear" w:color="auto" w:fill="FFFFFF"/>
        <w:ind w:right="10"/>
        <w:rPr>
          <w:sz w:val="28"/>
          <w:szCs w:val="28"/>
        </w:rPr>
      </w:pPr>
    </w:p>
    <w:p w:rsidR="00E84B29" w:rsidRDefault="00E84B29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E041F9" w:rsidRDefault="00E041F9" w:rsidP="009843F7">
      <w:pPr>
        <w:shd w:val="clear" w:color="auto" w:fill="FFFFFF"/>
        <w:ind w:right="10"/>
        <w:rPr>
          <w:sz w:val="28"/>
          <w:szCs w:val="28"/>
        </w:rPr>
      </w:pPr>
    </w:p>
    <w:p w:rsidR="009843F7" w:rsidRDefault="009843F7" w:rsidP="009843F7">
      <w:pPr>
        <w:shd w:val="clear" w:color="auto" w:fill="FFFFFF"/>
        <w:ind w:right="10"/>
        <w:rPr>
          <w:sz w:val="28"/>
          <w:szCs w:val="28"/>
        </w:rPr>
      </w:pPr>
    </w:p>
    <w:p w:rsidR="0074059E" w:rsidRPr="008E7B1C" w:rsidRDefault="00D82F77" w:rsidP="009843F7">
      <w:pPr>
        <w:shd w:val="clear" w:color="auto" w:fill="FFFFFF"/>
        <w:ind w:right="10"/>
        <w:rPr>
          <w:sz w:val="28"/>
          <w:szCs w:val="28"/>
        </w:rPr>
      </w:pPr>
      <w:r w:rsidRPr="008E7B1C">
        <w:rPr>
          <w:sz w:val="28"/>
          <w:szCs w:val="28"/>
        </w:rPr>
        <w:t xml:space="preserve">                            </w:t>
      </w:r>
      <w:r w:rsidR="0074059E" w:rsidRPr="008E7B1C">
        <w:rPr>
          <w:sz w:val="28"/>
          <w:szCs w:val="28"/>
        </w:rPr>
        <w:t xml:space="preserve">                                                                                                 </w:t>
      </w:r>
    </w:p>
    <w:p w:rsidR="0074059E" w:rsidRPr="009843F7" w:rsidRDefault="0074059E" w:rsidP="00E041F9">
      <w:pPr>
        <w:pStyle w:val="af"/>
        <w:numPr>
          <w:ilvl w:val="0"/>
          <w:numId w:val="1"/>
        </w:num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9843F7">
        <w:rPr>
          <w:b/>
          <w:sz w:val="28"/>
          <w:szCs w:val="28"/>
        </w:rPr>
        <w:lastRenderedPageBreak/>
        <w:t>ПОЯСНИТЕЛЬНАЯ ЗАПИСКА</w:t>
      </w:r>
    </w:p>
    <w:p w:rsidR="002A0103" w:rsidRPr="009843F7" w:rsidRDefault="002A0103" w:rsidP="00E041F9">
      <w:pPr>
        <w:pStyle w:val="af"/>
        <w:shd w:val="clear" w:color="auto" w:fill="FFFFFF"/>
        <w:spacing w:line="276" w:lineRule="auto"/>
        <w:ind w:left="644" w:right="10"/>
        <w:rPr>
          <w:sz w:val="28"/>
          <w:szCs w:val="28"/>
        </w:rPr>
      </w:pPr>
    </w:p>
    <w:p w:rsidR="0074059E" w:rsidRPr="00E041F9" w:rsidRDefault="002A0103" w:rsidP="00E041F9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E041F9">
        <w:rPr>
          <w:bCs/>
          <w:sz w:val="28"/>
          <w:szCs w:val="28"/>
        </w:rPr>
        <w:t>Рисование является одним из важнейших средств познания мира и эстетического воспитания ребенка, так как оно связано с самостоятельной практической и творческой деятельностью.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74059E" w:rsidRPr="00E041F9" w:rsidRDefault="0074059E" w:rsidP="00E041F9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041F9">
        <w:rPr>
          <w:b/>
          <w:sz w:val="28"/>
          <w:szCs w:val="28"/>
        </w:rPr>
        <w:t>Концептуальные особенности программы:</w:t>
      </w:r>
    </w:p>
    <w:p w:rsidR="0074059E" w:rsidRPr="00E041F9" w:rsidRDefault="00F1373C" w:rsidP="00E041F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E041F9">
        <w:rPr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произведению, огорчается, если что-то не получается, стремится преодолеть трудности. </w:t>
      </w:r>
      <w:r w:rsidR="0074059E" w:rsidRPr="00E041F9">
        <w:rPr>
          <w:sz w:val="28"/>
          <w:szCs w:val="28"/>
        </w:rPr>
        <w:t xml:space="preserve"> С  целью повышения эстетического воспитания </w:t>
      </w:r>
      <w:r w:rsidR="005F753C" w:rsidRPr="00E041F9">
        <w:rPr>
          <w:sz w:val="28"/>
          <w:szCs w:val="28"/>
        </w:rPr>
        <w:t>об</w:t>
      </w:r>
      <w:r w:rsidR="0074059E" w:rsidRPr="00E041F9">
        <w:rPr>
          <w:sz w:val="28"/>
          <w:szCs w:val="28"/>
        </w:rPr>
        <w:t>уча</w:t>
      </w:r>
      <w:r w:rsidR="005F753C" w:rsidRPr="00E041F9">
        <w:rPr>
          <w:sz w:val="28"/>
          <w:szCs w:val="28"/>
        </w:rPr>
        <w:t>ю</w:t>
      </w:r>
      <w:r w:rsidR="0074059E" w:rsidRPr="00E041F9">
        <w:rPr>
          <w:sz w:val="28"/>
          <w:szCs w:val="28"/>
        </w:rPr>
        <w:t>щихся вводится деятельность творческого объединения  «</w:t>
      </w:r>
      <w:r w:rsidR="009B0D85" w:rsidRPr="00E041F9">
        <w:rPr>
          <w:sz w:val="28"/>
          <w:szCs w:val="28"/>
        </w:rPr>
        <w:t>Талантики</w:t>
      </w:r>
      <w:r w:rsidR="0074059E" w:rsidRPr="00E041F9">
        <w:rPr>
          <w:sz w:val="28"/>
          <w:szCs w:val="28"/>
        </w:rPr>
        <w:t xml:space="preserve">», рассчитанная на </w:t>
      </w:r>
      <w:r w:rsidR="00E041F9">
        <w:rPr>
          <w:sz w:val="28"/>
          <w:szCs w:val="28"/>
        </w:rPr>
        <w:t xml:space="preserve">один год </w:t>
      </w:r>
      <w:r w:rsidR="0074059E" w:rsidRPr="00E041F9">
        <w:rPr>
          <w:sz w:val="28"/>
          <w:szCs w:val="28"/>
        </w:rPr>
        <w:t xml:space="preserve">обучения. </w:t>
      </w:r>
    </w:p>
    <w:p w:rsidR="005E1437" w:rsidRPr="00E041F9" w:rsidRDefault="005E1437" w:rsidP="00E041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41F9">
        <w:rPr>
          <w:bCs/>
          <w:color w:val="auto"/>
          <w:sz w:val="28"/>
          <w:szCs w:val="28"/>
        </w:rPr>
        <w:t xml:space="preserve">Дополнительная (общеразвивающая) </w:t>
      </w:r>
      <w:r w:rsidR="00254F97" w:rsidRPr="00E041F9">
        <w:rPr>
          <w:bCs/>
          <w:color w:val="auto"/>
          <w:sz w:val="28"/>
          <w:szCs w:val="28"/>
        </w:rPr>
        <w:t>обще</w:t>
      </w:r>
      <w:r w:rsidRPr="00E041F9">
        <w:rPr>
          <w:bCs/>
          <w:color w:val="auto"/>
          <w:sz w:val="28"/>
          <w:szCs w:val="28"/>
        </w:rPr>
        <w:t>образовательная программа «</w:t>
      </w:r>
      <w:r w:rsidR="00F1373C" w:rsidRPr="00E041F9">
        <w:rPr>
          <w:bCs/>
          <w:color w:val="auto"/>
          <w:sz w:val="28"/>
          <w:szCs w:val="28"/>
        </w:rPr>
        <w:t>Талантики</w:t>
      </w:r>
      <w:r w:rsidRPr="00E041F9">
        <w:rPr>
          <w:bCs/>
          <w:color w:val="auto"/>
          <w:sz w:val="28"/>
          <w:szCs w:val="28"/>
        </w:rPr>
        <w:t xml:space="preserve">» </w:t>
      </w:r>
      <w:r w:rsidRPr="00E041F9">
        <w:rPr>
          <w:color w:val="auto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ДО </w:t>
      </w:r>
      <w:r w:rsidR="0041232F" w:rsidRPr="00E041F9">
        <w:rPr>
          <w:color w:val="auto"/>
          <w:sz w:val="28"/>
          <w:szCs w:val="28"/>
        </w:rPr>
        <w:t xml:space="preserve">ДЮЦ </w:t>
      </w:r>
      <w:r w:rsidRPr="00E041F9">
        <w:rPr>
          <w:color w:val="auto"/>
          <w:sz w:val="28"/>
          <w:szCs w:val="28"/>
        </w:rPr>
        <w:t>им. Б.Г. Лесюка</w:t>
      </w:r>
      <w:r w:rsidR="009B0D85" w:rsidRPr="00E041F9">
        <w:rPr>
          <w:color w:val="auto"/>
          <w:sz w:val="28"/>
          <w:szCs w:val="28"/>
        </w:rPr>
        <w:t xml:space="preserve"> (</w:t>
      </w:r>
      <w:r w:rsidR="009B0D85" w:rsidRPr="00E041F9">
        <w:rPr>
          <w:sz w:val="28"/>
          <w:szCs w:val="28"/>
        </w:rPr>
        <w:t>Приказ от 31.08.2021  №129)</w:t>
      </w:r>
      <w:r w:rsidRPr="00E041F9">
        <w:rPr>
          <w:color w:val="auto"/>
          <w:sz w:val="28"/>
          <w:szCs w:val="28"/>
        </w:rPr>
        <w:t>.</w:t>
      </w:r>
    </w:p>
    <w:p w:rsidR="005E1437" w:rsidRPr="00E041F9" w:rsidRDefault="005E1437" w:rsidP="00E041F9">
      <w:pPr>
        <w:autoSpaceDE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041F9">
        <w:rPr>
          <w:b/>
          <w:bCs/>
          <w:sz w:val="28"/>
          <w:szCs w:val="28"/>
        </w:rPr>
        <w:t>Новизна программы.</w:t>
      </w:r>
    </w:p>
    <w:p w:rsidR="005F753C" w:rsidRPr="00E041F9" w:rsidRDefault="00621383" w:rsidP="00E041F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 xml:space="preserve">       </w:t>
      </w:r>
      <w:r w:rsidR="005F753C" w:rsidRPr="00E041F9">
        <w:rPr>
          <w:color w:val="000000"/>
          <w:sz w:val="28"/>
          <w:szCs w:val="28"/>
        </w:rPr>
        <w:t xml:space="preserve">Отличительные особенности программы «Талантики» </w:t>
      </w:r>
      <w:r w:rsidR="00937FED" w:rsidRPr="00E041F9">
        <w:rPr>
          <w:color w:val="000000"/>
          <w:sz w:val="28"/>
          <w:szCs w:val="28"/>
        </w:rPr>
        <w:t xml:space="preserve">заключаются в том, что на занятиях </w:t>
      </w:r>
      <w:r w:rsidR="005F753C" w:rsidRPr="00E041F9">
        <w:rPr>
          <w:color w:val="000000"/>
          <w:sz w:val="28"/>
          <w:szCs w:val="28"/>
        </w:rPr>
        <w:t>большое внимание уделяется обучению детей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нетрадиционной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технике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рисования,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используются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разные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виды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технологий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изобразительной де</w:t>
      </w:r>
      <w:r w:rsidRPr="00E041F9">
        <w:rPr>
          <w:color w:val="000000"/>
          <w:sz w:val="28"/>
          <w:szCs w:val="28"/>
        </w:rPr>
        <w:t xml:space="preserve">ятельности, а также применяются </w:t>
      </w:r>
      <w:r w:rsidR="005F753C" w:rsidRPr="00E041F9">
        <w:rPr>
          <w:color w:val="000000"/>
          <w:sz w:val="28"/>
          <w:szCs w:val="28"/>
        </w:rPr>
        <w:t>здоровьесберегающие технологии.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Все это содействует развитию у детей творческих способностей и их внутреннему</w:t>
      </w:r>
      <w:r w:rsidRPr="00E041F9">
        <w:rPr>
          <w:color w:val="000000"/>
          <w:sz w:val="28"/>
          <w:szCs w:val="28"/>
        </w:rPr>
        <w:t xml:space="preserve"> </w:t>
      </w:r>
      <w:r w:rsidR="005F753C" w:rsidRPr="00E041F9">
        <w:rPr>
          <w:color w:val="000000"/>
          <w:sz w:val="28"/>
          <w:szCs w:val="28"/>
        </w:rPr>
        <w:t>обогащению.</w:t>
      </w:r>
    </w:p>
    <w:p w:rsidR="00621383" w:rsidRPr="00E041F9" w:rsidRDefault="0074059E" w:rsidP="00E041F9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041F9">
        <w:rPr>
          <w:b/>
          <w:sz w:val="28"/>
          <w:szCs w:val="28"/>
        </w:rPr>
        <w:t xml:space="preserve">Цель: </w:t>
      </w:r>
      <w:r w:rsidR="00621383" w:rsidRPr="00E041F9">
        <w:rPr>
          <w:color w:val="000000"/>
          <w:sz w:val="28"/>
          <w:szCs w:val="28"/>
          <w:shd w:val="clear" w:color="auto" w:fill="FFFFFF"/>
        </w:rPr>
        <w:t>развитие художественно - творческих способностей детей 6-12 лет.</w:t>
      </w:r>
    </w:p>
    <w:p w:rsidR="005F753C" w:rsidRPr="00E041F9" w:rsidRDefault="00AB2E1D" w:rsidP="00E041F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 xml:space="preserve">       </w:t>
      </w:r>
      <w:r w:rsidR="009B0D85" w:rsidRPr="00E041F9">
        <w:rPr>
          <w:b/>
          <w:color w:val="000000"/>
          <w:sz w:val="28"/>
          <w:szCs w:val="28"/>
        </w:rPr>
        <w:t>Актуальность программы</w:t>
      </w:r>
      <w:r w:rsidR="009B0D85" w:rsidRPr="00E041F9">
        <w:rPr>
          <w:color w:val="000000"/>
          <w:sz w:val="28"/>
          <w:szCs w:val="28"/>
        </w:rPr>
        <w:t xml:space="preserve"> «Талантики» заключается в том, что в процессе ее реализации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раскрываются и развиваются индивидуальные художественные способности, которые в той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или иной мере свойственны всем детям. Поэтому необходимо максимально использовать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их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тягу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к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открытиям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для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развития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творческих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способностей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в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изобразительной</w:t>
      </w:r>
      <w:r w:rsidR="005F753C"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деятельности, эмоциональность, непосредственность, умение удивляться всему новому и</w:t>
      </w:r>
      <w:r w:rsidR="005F753C" w:rsidRPr="00E041F9">
        <w:rPr>
          <w:color w:val="000000"/>
          <w:sz w:val="28"/>
          <w:szCs w:val="28"/>
        </w:rPr>
        <w:t xml:space="preserve"> неожиданному.    </w:t>
      </w:r>
    </w:p>
    <w:p w:rsidR="005F753C" w:rsidRPr="00E041F9" w:rsidRDefault="005F753C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lastRenderedPageBreak/>
        <w:t xml:space="preserve">Именно в младшем </w:t>
      </w:r>
      <w:r w:rsidR="009B0D85" w:rsidRPr="00E041F9">
        <w:rPr>
          <w:color w:val="000000"/>
          <w:sz w:val="28"/>
          <w:szCs w:val="28"/>
        </w:rPr>
        <w:t>школьном возрасте каждый ребенок представляет собой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маленького исследователя, с радостью и удивлением открывающего для себя незнакомый и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удивительный окружающий мир. Чем разнообразнее детская деятельность, тем успешнее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идет разностороннее развитие ребенка, реализуются его потенциальные возможности и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первые проявления творчества. Вот почему одним из наиболее близких и доступных видов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 xml:space="preserve">работы с детьми в </w:t>
      </w:r>
      <w:r w:rsidRPr="00E041F9">
        <w:rPr>
          <w:color w:val="000000"/>
          <w:sz w:val="28"/>
          <w:szCs w:val="28"/>
        </w:rPr>
        <w:t xml:space="preserve">объединении «Талантики» </w:t>
      </w:r>
      <w:r w:rsidR="009B0D85" w:rsidRPr="00E041F9">
        <w:rPr>
          <w:color w:val="000000"/>
          <w:sz w:val="28"/>
          <w:szCs w:val="28"/>
        </w:rPr>
        <w:t xml:space="preserve"> является изобразительная, художественно-продуктивная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 xml:space="preserve">деятельность, создающая условия для вовлечения </w:t>
      </w:r>
      <w:r w:rsidRPr="00E041F9">
        <w:rPr>
          <w:color w:val="000000"/>
          <w:sz w:val="28"/>
          <w:szCs w:val="28"/>
        </w:rPr>
        <w:t xml:space="preserve">обучающихся </w:t>
      </w:r>
      <w:r w:rsidR="009B0D85" w:rsidRPr="00E041F9">
        <w:rPr>
          <w:color w:val="000000"/>
          <w:sz w:val="28"/>
          <w:szCs w:val="28"/>
        </w:rPr>
        <w:t xml:space="preserve"> в собственное творчество, в</w:t>
      </w:r>
      <w:r w:rsidRPr="00E041F9">
        <w:rPr>
          <w:color w:val="000000"/>
          <w:sz w:val="28"/>
          <w:szCs w:val="28"/>
        </w:rPr>
        <w:t xml:space="preserve"> </w:t>
      </w:r>
      <w:r w:rsidR="009B0D85" w:rsidRPr="00E041F9">
        <w:rPr>
          <w:color w:val="000000"/>
          <w:sz w:val="28"/>
          <w:szCs w:val="28"/>
        </w:rPr>
        <w:t>процессе которого создается что-то красивое, необычное.</w:t>
      </w:r>
      <w:r w:rsidR="009B0D85" w:rsidRPr="00E041F9">
        <w:rPr>
          <w:color w:val="000000"/>
          <w:sz w:val="23"/>
          <w:szCs w:val="23"/>
        </w:rPr>
        <w:t xml:space="preserve"> </w:t>
      </w:r>
    </w:p>
    <w:p w:rsidR="0074059E" w:rsidRPr="00E041F9" w:rsidRDefault="0074059E" w:rsidP="00E041F9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041F9">
        <w:rPr>
          <w:b/>
          <w:sz w:val="28"/>
          <w:szCs w:val="28"/>
        </w:rPr>
        <w:t>Задачи:</w:t>
      </w:r>
    </w:p>
    <w:p w:rsidR="00621383" w:rsidRPr="00E041F9" w:rsidRDefault="00621383" w:rsidP="00E041F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41F9">
        <w:rPr>
          <w:sz w:val="28"/>
          <w:szCs w:val="28"/>
          <w:u w:val="single"/>
        </w:rPr>
        <w:t>Обучающие:</w:t>
      </w:r>
    </w:p>
    <w:p w:rsidR="00621383" w:rsidRPr="00E041F9" w:rsidRDefault="00621383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учить способам нетрадиционной техники рисования, последовательно знакомить с различными видами изобразительной деятельности;</w:t>
      </w:r>
    </w:p>
    <w:p w:rsidR="00621383" w:rsidRPr="00E041F9" w:rsidRDefault="00621383" w:rsidP="00E041F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041F9">
        <w:rPr>
          <w:color w:val="000000"/>
          <w:sz w:val="28"/>
          <w:szCs w:val="28"/>
        </w:rPr>
        <w:t xml:space="preserve"> </w:t>
      </w:r>
      <w:r w:rsidRPr="00E041F9">
        <w:rPr>
          <w:sz w:val="28"/>
          <w:szCs w:val="28"/>
        </w:rPr>
        <w:t>-  знакомить с различными художественными материалами и техниками изобразительной деятельности;</w:t>
      </w:r>
    </w:p>
    <w:p w:rsidR="00621383" w:rsidRPr="00E041F9" w:rsidRDefault="00621383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формировать навыки работы с различными изобразительными материалами.</w:t>
      </w:r>
    </w:p>
    <w:p w:rsidR="00621383" w:rsidRPr="00E041F9" w:rsidRDefault="00621383" w:rsidP="00E041F9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E041F9">
        <w:rPr>
          <w:sz w:val="28"/>
          <w:szCs w:val="28"/>
          <w:u w:val="single"/>
        </w:rPr>
        <w:t>Развивающие</w:t>
      </w:r>
      <w:r w:rsidRPr="00E041F9">
        <w:rPr>
          <w:sz w:val="28"/>
          <w:szCs w:val="28"/>
        </w:rPr>
        <w:t xml:space="preserve"> :</w:t>
      </w:r>
    </w:p>
    <w:p w:rsidR="00621383" w:rsidRPr="00E041F9" w:rsidRDefault="00621383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развивать творчество и фантазию, наблюдательность и воображение, ассоциативное</w:t>
      </w:r>
      <w:r w:rsidR="00E62010" w:rsidRPr="00E041F9">
        <w:rPr>
          <w:color w:val="000000"/>
          <w:sz w:val="28"/>
          <w:szCs w:val="28"/>
        </w:rPr>
        <w:t xml:space="preserve"> </w:t>
      </w:r>
      <w:r w:rsidRPr="00E041F9">
        <w:rPr>
          <w:color w:val="000000"/>
          <w:sz w:val="28"/>
          <w:szCs w:val="28"/>
        </w:rPr>
        <w:t>мышление и любознательность;</w:t>
      </w:r>
    </w:p>
    <w:p w:rsidR="00621383" w:rsidRPr="00E041F9" w:rsidRDefault="00621383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развивать мелкую моторику рук;</w:t>
      </w:r>
    </w:p>
    <w:p w:rsidR="00E62010" w:rsidRPr="00E041F9" w:rsidRDefault="00E62010" w:rsidP="00E041F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E041F9">
        <w:rPr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E62010" w:rsidRPr="00E041F9" w:rsidRDefault="00E62010" w:rsidP="00E041F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41F9">
        <w:rPr>
          <w:sz w:val="28"/>
          <w:szCs w:val="28"/>
          <w:u w:val="single"/>
        </w:rPr>
        <w:t>Воспитательные</w:t>
      </w:r>
      <w:r w:rsidRPr="00E041F9">
        <w:rPr>
          <w:color w:val="000000"/>
          <w:sz w:val="28"/>
          <w:szCs w:val="28"/>
          <w:u w:val="single"/>
        </w:rPr>
        <w:t>:</w:t>
      </w:r>
    </w:p>
    <w:p w:rsidR="00621383" w:rsidRPr="00E041F9" w:rsidRDefault="00E62010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в</w:t>
      </w:r>
      <w:r w:rsidR="00621383" w:rsidRPr="00E041F9">
        <w:rPr>
          <w:color w:val="000000"/>
          <w:sz w:val="28"/>
          <w:szCs w:val="28"/>
        </w:rPr>
        <w:t>оспитывать способность</w:t>
      </w:r>
      <w:r w:rsidRPr="00E041F9">
        <w:rPr>
          <w:color w:val="000000"/>
          <w:sz w:val="28"/>
          <w:szCs w:val="28"/>
        </w:rPr>
        <w:t xml:space="preserve"> </w:t>
      </w:r>
      <w:r w:rsidR="00621383" w:rsidRPr="00E041F9">
        <w:rPr>
          <w:color w:val="000000"/>
          <w:sz w:val="28"/>
          <w:szCs w:val="28"/>
        </w:rPr>
        <w:t xml:space="preserve"> видеть </w:t>
      </w:r>
      <w:r w:rsidRPr="00E041F9">
        <w:rPr>
          <w:color w:val="000000"/>
          <w:sz w:val="28"/>
          <w:szCs w:val="28"/>
        </w:rPr>
        <w:t xml:space="preserve">мир </w:t>
      </w:r>
      <w:r w:rsidR="00621383" w:rsidRPr="00E041F9">
        <w:rPr>
          <w:color w:val="000000"/>
          <w:sz w:val="28"/>
          <w:szCs w:val="28"/>
        </w:rPr>
        <w:t xml:space="preserve"> глазами художников,</w:t>
      </w:r>
      <w:r w:rsidRPr="00E041F9">
        <w:rPr>
          <w:color w:val="000000"/>
          <w:sz w:val="28"/>
          <w:szCs w:val="28"/>
        </w:rPr>
        <w:t xml:space="preserve"> </w:t>
      </w:r>
      <w:r w:rsidR="00621383" w:rsidRPr="00E041F9">
        <w:rPr>
          <w:color w:val="000000"/>
          <w:sz w:val="28"/>
          <w:szCs w:val="28"/>
        </w:rPr>
        <w:t>замечать и творить красоту.</w:t>
      </w:r>
    </w:p>
    <w:p w:rsidR="00621383" w:rsidRPr="00E041F9" w:rsidRDefault="00E62010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в</w:t>
      </w:r>
      <w:r w:rsidR="00621383" w:rsidRPr="00E041F9">
        <w:rPr>
          <w:color w:val="000000"/>
          <w:sz w:val="28"/>
          <w:szCs w:val="28"/>
        </w:rPr>
        <w:t>оспитывать положительное отношение ребенка к сотрудничеству с взрослым, с</w:t>
      </w:r>
      <w:r w:rsidRPr="00E041F9">
        <w:rPr>
          <w:color w:val="000000"/>
          <w:sz w:val="28"/>
          <w:szCs w:val="28"/>
        </w:rPr>
        <w:t xml:space="preserve"> </w:t>
      </w:r>
      <w:r w:rsidR="00621383" w:rsidRPr="00E041F9">
        <w:rPr>
          <w:color w:val="000000"/>
          <w:sz w:val="28"/>
          <w:szCs w:val="28"/>
        </w:rPr>
        <w:t>детьми, к собственной деятельности, ее результату.</w:t>
      </w:r>
    </w:p>
    <w:p w:rsidR="00E62010" w:rsidRPr="00E041F9" w:rsidRDefault="00E62010" w:rsidP="00E041F9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E041F9">
        <w:rPr>
          <w:color w:val="000000"/>
          <w:sz w:val="23"/>
          <w:szCs w:val="23"/>
        </w:rPr>
        <w:t xml:space="preserve"> </w:t>
      </w:r>
      <w:r w:rsidRPr="00E041F9">
        <w:rPr>
          <w:b/>
          <w:sz w:val="28"/>
          <w:szCs w:val="28"/>
        </w:rPr>
        <w:t>Ожидаемые результаты</w:t>
      </w:r>
    </w:p>
    <w:p w:rsidR="00AB2E1D" w:rsidRPr="00E041F9" w:rsidRDefault="00E62010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Главным ожидаемым результатом обучения должно стать развитие у детей интереса к</w:t>
      </w:r>
      <w:r w:rsidR="00AB2E1D" w:rsidRPr="00E041F9">
        <w:rPr>
          <w:color w:val="000000"/>
          <w:sz w:val="28"/>
          <w:szCs w:val="28"/>
        </w:rPr>
        <w:t xml:space="preserve"> </w:t>
      </w:r>
      <w:r w:rsidRPr="00E041F9">
        <w:rPr>
          <w:color w:val="000000"/>
          <w:sz w:val="28"/>
          <w:szCs w:val="28"/>
        </w:rPr>
        <w:t xml:space="preserve">изобразительному и декоративно-прикладному творчеству. </w:t>
      </w:r>
      <w:r w:rsidR="00AB2E1D" w:rsidRPr="00E041F9">
        <w:rPr>
          <w:color w:val="000000"/>
          <w:sz w:val="28"/>
          <w:szCs w:val="28"/>
        </w:rPr>
        <w:t xml:space="preserve">  </w:t>
      </w:r>
    </w:p>
    <w:p w:rsidR="00E62010" w:rsidRPr="00E041F9" w:rsidRDefault="00E62010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 xml:space="preserve">При этом у </w:t>
      </w:r>
      <w:r w:rsidR="00AB2E1D" w:rsidRPr="00E041F9">
        <w:rPr>
          <w:color w:val="000000"/>
          <w:sz w:val="28"/>
          <w:szCs w:val="28"/>
        </w:rPr>
        <w:t xml:space="preserve">обучающихся  </w:t>
      </w:r>
      <w:r w:rsidRPr="00E041F9">
        <w:rPr>
          <w:color w:val="000000"/>
          <w:sz w:val="28"/>
          <w:szCs w:val="28"/>
        </w:rPr>
        <w:t>формируются следующие основные умения, знания и навыки:</w:t>
      </w:r>
    </w:p>
    <w:p w:rsidR="00AB2E1D" w:rsidRPr="00E041F9" w:rsidRDefault="00AB2E1D" w:rsidP="00E041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041F9">
        <w:rPr>
          <w:sz w:val="28"/>
          <w:szCs w:val="28"/>
          <w:u w:val="single"/>
        </w:rPr>
        <w:t>Личностные результаты</w:t>
      </w:r>
    </w:p>
    <w:p w:rsidR="00AB2E1D" w:rsidRPr="00E041F9" w:rsidRDefault="00AB2E1D" w:rsidP="00E041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41F9">
        <w:rPr>
          <w:sz w:val="28"/>
          <w:szCs w:val="28"/>
        </w:rPr>
        <w:t>- устойчивый интерес, мотивация к занятиям изобразительным искусством;</w:t>
      </w:r>
    </w:p>
    <w:p w:rsidR="00AB2E1D" w:rsidRPr="00E041F9" w:rsidRDefault="00AB2E1D" w:rsidP="00E041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41F9">
        <w:rPr>
          <w:sz w:val="28"/>
          <w:szCs w:val="28"/>
        </w:rPr>
        <w:t>- усидчивость, дисциплинированность;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lastRenderedPageBreak/>
        <w:t>- самостоятельность и личная ответственность за свои поступки, на основе представлений о нравственных нормах;</w:t>
      </w:r>
    </w:p>
    <w:p w:rsidR="00AB2E1D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41F9">
        <w:rPr>
          <w:sz w:val="28"/>
          <w:szCs w:val="28"/>
        </w:rPr>
        <w:t xml:space="preserve"> </w:t>
      </w:r>
      <w:r w:rsidR="00AB2E1D" w:rsidRPr="00E041F9">
        <w:rPr>
          <w:sz w:val="28"/>
          <w:szCs w:val="28"/>
        </w:rPr>
        <w:t>- умение уважать свой труд и труд своих сверстников.</w:t>
      </w:r>
    </w:p>
    <w:p w:rsidR="00AB2E1D" w:rsidRPr="00E041F9" w:rsidRDefault="00AB2E1D" w:rsidP="00E041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041F9">
        <w:rPr>
          <w:sz w:val="28"/>
          <w:szCs w:val="28"/>
          <w:u w:val="single"/>
        </w:rPr>
        <w:t>Метапредметные результаты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sz w:val="28"/>
          <w:szCs w:val="28"/>
        </w:rPr>
        <w:t xml:space="preserve">- </w:t>
      </w:r>
      <w:r w:rsidRPr="00E041F9">
        <w:rPr>
          <w:color w:val="000000"/>
          <w:sz w:val="28"/>
          <w:szCs w:val="28"/>
        </w:rPr>
        <w:t>овладение способностью принимать цели и задачи учебной деятельности;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sym w:font="Symbol" w:char="F02D"/>
      </w:r>
      <w:r w:rsidRPr="00E041F9">
        <w:rPr>
          <w:color w:val="000000"/>
          <w:sz w:val="28"/>
          <w:szCs w:val="28"/>
        </w:rPr>
        <w:t xml:space="preserve"> освоение способами решения проблем творческого и поискового характера;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sym w:font="Symbol" w:char="F02D"/>
      </w:r>
      <w:r w:rsidRPr="00E041F9">
        <w:rPr>
          <w:color w:val="000000"/>
          <w:sz w:val="28"/>
          <w:szCs w:val="28"/>
        </w:rPr>
        <w:t xml:space="preserve"> умение определять наиболее эффективные способы достижения результата;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sym w:font="Symbol" w:char="F02D"/>
      </w:r>
      <w:r w:rsidRPr="00E041F9">
        <w:rPr>
          <w:color w:val="000000"/>
          <w:sz w:val="28"/>
          <w:szCs w:val="28"/>
        </w:rPr>
        <w:t xml:space="preserve"> умения слушать собеседника и вести диалог, осуществлять совместную деятельность.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041F9">
        <w:rPr>
          <w:color w:val="000000"/>
          <w:sz w:val="28"/>
          <w:szCs w:val="28"/>
          <w:u w:val="single"/>
        </w:rPr>
        <w:t xml:space="preserve">Предметные результаты </w:t>
      </w:r>
    </w:p>
    <w:p w:rsidR="00254F97" w:rsidRPr="00E041F9" w:rsidRDefault="00254F97" w:rsidP="00E041F9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формирование первоначальных представлений о роли изобразительного</w:t>
      </w:r>
    </w:p>
    <w:p w:rsidR="00254F97" w:rsidRPr="00E041F9" w:rsidRDefault="00254F97" w:rsidP="00E041F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искусства в жизни человека;</w:t>
      </w:r>
    </w:p>
    <w:p w:rsidR="00254F97" w:rsidRPr="00E041F9" w:rsidRDefault="00254F97" w:rsidP="00E041F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 xml:space="preserve">         - формирование основ художественной культуры, потребности в художественном творчестве и в общении с искусством;</w:t>
      </w:r>
    </w:p>
    <w:p w:rsidR="00254F97" w:rsidRPr="00E041F9" w:rsidRDefault="00254F97" w:rsidP="00E041F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 (рисунке, живописи, художественном конструировании);</w:t>
      </w:r>
    </w:p>
    <w:p w:rsidR="00AB2E1D" w:rsidRPr="00E041F9" w:rsidRDefault="00254F9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color w:val="000000"/>
          <w:sz w:val="28"/>
          <w:szCs w:val="28"/>
        </w:rPr>
        <w:t>- развитие способности к созданию на доступном уровне сложности выразительного художественного образа.</w:t>
      </w:r>
    </w:p>
    <w:p w:rsidR="00D82F77" w:rsidRPr="00E041F9" w:rsidRDefault="00D82F77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3"/>
          <w:szCs w:val="23"/>
        </w:rPr>
      </w:pPr>
      <w:r w:rsidRPr="00E041F9">
        <w:rPr>
          <w:b/>
          <w:spacing w:val="4"/>
          <w:sz w:val="28"/>
          <w:szCs w:val="28"/>
        </w:rPr>
        <w:t xml:space="preserve">Программа </w:t>
      </w:r>
      <w:r w:rsidRPr="00E041F9">
        <w:rPr>
          <w:b/>
          <w:spacing w:val="1"/>
          <w:sz w:val="28"/>
          <w:szCs w:val="28"/>
        </w:rPr>
        <w:t>«</w:t>
      </w:r>
      <w:r w:rsidR="00F1373C" w:rsidRPr="00E041F9">
        <w:rPr>
          <w:b/>
          <w:spacing w:val="1"/>
          <w:sz w:val="28"/>
          <w:szCs w:val="28"/>
        </w:rPr>
        <w:t>Талантики</w:t>
      </w:r>
      <w:r w:rsidRPr="00E041F9">
        <w:rPr>
          <w:b/>
          <w:spacing w:val="1"/>
          <w:sz w:val="28"/>
          <w:szCs w:val="28"/>
        </w:rPr>
        <w:t>»</w:t>
      </w:r>
      <w:r w:rsidRPr="00E041F9">
        <w:rPr>
          <w:spacing w:val="4"/>
          <w:sz w:val="28"/>
          <w:szCs w:val="28"/>
        </w:rPr>
        <w:t xml:space="preserve"> </w:t>
      </w:r>
      <w:r w:rsidRPr="00E041F9">
        <w:rPr>
          <w:spacing w:val="4"/>
          <w:sz w:val="28"/>
          <w:szCs w:val="28"/>
          <w:u w:val="single"/>
        </w:rPr>
        <w:t xml:space="preserve">рассчитана на </w:t>
      </w:r>
      <w:r w:rsidR="00F1373C" w:rsidRPr="00E041F9">
        <w:rPr>
          <w:spacing w:val="4"/>
          <w:sz w:val="28"/>
          <w:szCs w:val="28"/>
          <w:u w:val="single"/>
        </w:rPr>
        <w:t>один</w:t>
      </w:r>
      <w:r w:rsidRPr="00E041F9">
        <w:rPr>
          <w:spacing w:val="4"/>
          <w:sz w:val="28"/>
          <w:szCs w:val="28"/>
          <w:u w:val="single"/>
        </w:rPr>
        <w:t xml:space="preserve"> год обучения</w:t>
      </w:r>
      <w:r w:rsidR="00E62010" w:rsidRPr="00E041F9">
        <w:rPr>
          <w:spacing w:val="4"/>
          <w:sz w:val="28"/>
          <w:szCs w:val="28"/>
        </w:rPr>
        <w:t xml:space="preserve"> и </w:t>
      </w:r>
      <w:r w:rsidRPr="00E041F9">
        <w:rPr>
          <w:spacing w:val="4"/>
          <w:sz w:val="28"/>
          <w:szCs w:val="28"/>
          <w:u w:val="single"/>
        </w:rPr>
        <w:t xml:space="preserve">ориентирована на детей в возрасте от 6 - 12 лет </w:t>
      </w:r>
      <w:r w:rsidRPr="00E041F9">
        <w:rPr>
          <w:spacing w:val="3"/>
          <w:sz w:val="28"/>
          <w:szCs w:val="28"/>
        </w:rPr>
        <w:t xml:space="preserve">с различным уровнем подготовки и психологических особенностей. </w:t>
      </w:r>
      <w:r w:rsidRPr="00E041F9">
        <w:rPr>
          <w:bCs/>
          <w:iCs/>
          <w:spacing w:val="-2"/>
          <w:sz w:val="28"/>
          <w:szCs w:val="28"/>
        </w:rPr>
        <w:t>Учебн</w:t>
      </w:r>
      <w:r w:rsidR="00937FED" w:rsidRPr="00E041F9">
        <w:rPr>
          <w:bCs/>
          <w:iCs/>
          <w:spacing w:val="-2"/>
          <w:sz w:val="28"/>
          <w:szCs w:val="28"/>
        </w:rPr>
        <w:t xml:space="preserve">ый </w:t>
      </w:r>
      <w:r w:rsidRPr="00E041F9">
        <w:rPr>
          <w:bCs/>
          <w:iCs/>
          <w:spacing w:val="-2"/>
          <w:sz w:val="28"/>
          <w:szCs w:val="28"/>
        </w:rPr>
        <w:t>план</w:t>
      </w:r>
      <w:r w:rsidRPr="00E041F9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E041F9">
        <w:rPr>
          <w:spacing w:val="-2"/>
          <w:sz w:val="28"/>
          <w:szCs w:val="28"/>
        </w:rPr>
        <w:t>создается из расчета</w:t>
      </w:r>
      <w:r w:rsidR="00E62010" w:rsidRPr="00E041F9">
        <w:rPr>
          <w:spacing w:val="-2"/>
          <w:sz w:val="28"/>
          <w:szCs w:val="28"/>
        </w:rPr>
        <w:t xml:space="preserve"> </w:t>
      </w:r>
      <w:r w:rsidR="00F1373C" w:rsidRPr="00E041F9">
        <w:rPr>
          <w:spacing w:val="-2"/>
          <w:sz w:val="28"/>
          <w:szCs w:val="28"/>
        </w:rPr>
        <w:t>108</w:t>
      </w:r>
      <w:r w:rsidRPr="00E041F9">
        <w:rPr>
          <w:spacing w:val="-2"/>
          <w:sz w:val="28"/>
          <w:szCs w:val="28"/>
          <w:u w:val="single"/>
        </w:rPr>
        <w:t xml:space="preserve"> час</w:t>
      </w:r>
      <w:r w:rsidR="00F1373C" w:rsidRPr="00E041F9">
        <w:rPr>
          <w:spacing w:val="-2"/>
          <w:sz w:val="28"/>
          <w:szCs w:val="28"/>
          <w:u w:val="single"/>
        </w:rPr>
        <w:t>ов</w:t>
      </w:r>
      <w:r w:rsidRPr="00E041F9">
        <w:rPr>
          <w:spacing w:val="-2"/>
          <w:sz w:val="28"/>
          <w:szCs w:val="28"/>
          <w:u w:val="single"/>
        </w:rPr>
        <w:t xml:space="preserve"> в </w:t>
      </w:r>
      <w:r w:rsidRPr="00E041F9">
        <w:rPr>
          <w:spacing w:val="3"/>
          <w:sz w:val="28"/>
          <w:szCs w:val="28"/>
          <w:u w:val="single"/>
        </w:rPr>
        <w:t>год</w:t>
      </w:r>
      <w:r w:rsidR="00A40BBB" w:rsidRPr="00E041F9">
        <w:rPr>
          <w:spacing w:val="3"/>
          <w:sz w:val="28"/>
          <w:szCs w:val="28"/>
        </w:rPr>
        <w:t xml:space="preserve"> (</w:t>
      </w:r>
      <w:r w:rsidR="00F1373C" w:rsidRPr="00E041F9">
        <w:rPr>
          <w:spacing w:val="3"/>
          <w:sz w:val="28"/>
          <w:szCs w:val="28"/>
        </w:rPr>
        <w:t>3</w:t>
      </w:r>
      <w:r w:rsidRPr="00E041F9">
        <w:rPr>
          <w:spacing w:val="3"/>
          <w:sz w:val="28"/>
          <w:szCs w:val="28"/>
        </w:rPr>
        <w:t xml:space="preserve"> час</w:t>
      </w:r>
      <w:r w:rsidR="00A40BBB" w:rsidRPr="00E041F9">
        <w:rPr>
          <w:spacing w:val="3"/>
          <w:sz w:val="28"/>
          <w:szCs w:val="28"/>
        </w:rPr>
        <w:t>а</w:t>
      </w:r>
      <w:r w:rsidRPr="00E041F9">
        <w:rPr>
          <w:spacing w:val="3"/>
          <w:sz w:val="28"/>
          <w:szCs w:val="28"/>
        </w:rPr>
        <w:t xml:space="preserve"> занятий в неделю). </w:t>
      </w:r>
    </w:p>
    <w:p w:rsidR="00D82F77" w:rsidRPr="00E041F9" w:rsidRDefault="00D82F77" w:rsidP="00E041F9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E041F9">
        <w:rPr>
          <w:b/>
          <w:bCs/>
          <w:color w:val="auto"/>
          <w:sz w:val="28"/>
          <w:szCs w:val="28"/>
        </w:rPr>
        <w:t xml:space="preserve">       </w:t>
      </w:r>
      <w:r w:rsidRPr="00E041F9">
        <w:rPr>
          <w:b/>
          <w:color w:val="auto"/>
          <w:sz w:val="28"/>
          <w:szCs w:val="28"/>
        </w:rPr>
        <w:t xml:space="preserve">  Срок реализации программы:</w:t>
      </w:r>
      <w:r w:rsidR="00A40BBB" w:rsidRPr="00E041F9">
        <w:rPr>
          <w:color w:val="auto"/>
          <w:sz w:val="28"/>
          <w:szCs w:val="28"/>
        </w:rPr>
        <w:t xml:space="preserve"> </w:t>
      </w:r>
      <w:r w:rsidR="00F1373C" w:rsidRPr="00E041F9">
        <w:rPr>
          <w:color w:val="auto"/>
          <w:sz w:val="28"/>
          <w:szCs w:val="28"/>
        </w:rPr>
        <w:t>1</w:t>
      </w:r>
      <w:r w:rsidRPr="00E041F9">
        <w:rPr>
          <w:color w:val="auto"/>
          <w:sz w:val="28"/>
          <w:szCs w:val="28"/>
        </w:rPr>
        <w:t xml:space="preserve"> год </w:t>
      </w:r>
    </w:p>
    <w:p w:rsidR="00D82F77" w:rsidRPr="00E041F9" w:rsidRDefault="00D82F77" w:rsidP="00E041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041F9">
        <w:rPr>
          <w:b/>
          <w:sz w:val="28"/>
          <w:szCs w:val="28"/>
        </w:rPr>
        <w:t>Условия реализации программы.</w:t>
      </w:r>
    </w:p>
    <w:p w:rsidR="00E62010" w:rsidRPr="00E041F9" w:rsidRDefault="00D82F77" w:rsidP="00E041F9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41F9">
        <w:rPr>
          <w:sz w:val="28"/>
          <w:szCs w:val="28"/>
        </w:rPr>
        <w:t>Обучаться по данной программе могут все желающие дети 6-12 лет.</w:t>
      </w:r>
      <w:r w:rsidRPr="00E041F9">
        <w:rPr>
          <w:sz w:val="28"/>
          <w:szCs w:val="28"/>
          <w:shd w:val="clear" w:color="auto" w:fill="FFFFFF"/>
        </w:rPr>
        <w:t> </w:t>
      </w:r>
      <w:r w:rsidRPr="00E041F9">
        <w:rPr>
          <w:sz w:val="28"/>
          <w:szCs w:val="28"/>
        </w:rPr>
        <w:t xml:space="preserve"> Всего в объединении </w:t>
      </w:r>
      <w:r w:rsidR="00F1373C" w:rsidRPr="00E041F9">
        <w:rPr>
          <w:sz w:val="28"/>
          <w:szCs w:val="28"/>
        </w:rPr>
        <w:t>2</w:t>
      </w:r>
      <w:r w:rsidR="00A40BBB" w:rsidRPr="00E041F9">
        <w:rPr>
          <w:sz w:val="28"/>
          <w:szCs w:val="28"/>
        </w:rPr>
        <w:t xml:space="preserve"> группы детей первого года обучения</w:t>
      </w:r>
      <w:r w:rsidR="00050515" w:rsidRPr="00E041F9">
        <w:rPr>
          <w:sz w:val="28"/>
          <w:szCs w:val="28"/>
        </w:rPr>
        <w:t>.</w:t>
      </w:r>
      <w:r w:rsidR="00E62010" w:rsidRPr="00E041F9">
        <w:rPr>
          <w:sz w:val="28"/>
          <w:szCs w:val="28"/>
        </w:rPr>
        <w:t xml:space="preserve"> </w:t>
      </w:r>
    </w:p>
    <w:p w:rsidR="0074059E" w:rsidRPr="00E041F9" w:rsidRDefault="00E62010" w:rsidP="00E041F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041F9">
        <w:rPr>
          <w:b/>
          <w:color w:val="000000"/>
          <w:sz w:val="28"/>
          <w:szCs w:val="28"/>
        </w:rPr>
        <w:t>Форма проведения занятия:</w:t>
      </w:r>
      <w:r w:rsidRPr="00E041F9">
        <w:rPr>
          <w:color w:val="000000"/>
          <w:sz w:val="28"/>
          <w:szCs w:val="28"/>
        </w:rPr>
        <w:t xml:space="preserve"> комбинированная (и</w:t>
      </w:r>
      <w:r w:rsidR="00937FED" w:rsidRPr="00E041F9">
        <w:rPr>
          <w:color w:val="000000"/>
          <w:sz w:val="28"/>
          <w:szCs w:val="28"/>
        </w:rPr>
        <w:t>ндивидуальная и групповая</w:t>
      </w:r>
      <w:r w:rsidRPr="00E041F9">
        <w:rPr>
          <w:color w:val="000000"/>
          <w:sz w:val="28"/>
          <w:szCs w:val="28"/>
        </w:rPr>
        <w:t>, самостоятельная и практическая работа).</w:t>
      </w:r>
    </w:p>
    <w:p w:rsidR="0074059E" w:rsidRPr="00E041F9" w:rsidRDefault="0074059E" w:rsidP="00E041F9">
      <w:pPr>
        <w:ind w:firstLine="720"/>
        <w:jc w:val="center"/>
        <w:rPr>
          <w:b/>
          <w:sz w:val="28"/>
          <w:szCs w:val="28"/>
        </w:rPr>
      </w:pPr>
    </w:p>
    <w:p w:rsidR="00937FED" w:rsidRPr="00E041F9" w:rsidRDefault="00937FED" w:rsidP="00E041F9">
      <w:pPr>
        <w:ind w:firstLine="720"/>
        <w:jc w:val="center"/>
        <w:rPr>
          <w:b/>
          <w:sz w:val="28"/>
          <w:szCs w:val="28"/>
        </w:rPr>
      </w:pPr>
    </w:p>
    <w:p w:rsidR="00E84B29" w:rsidRPr="00E041F9" w:rsidRDefault="00E84B29" w:rsidP="00E041F9">
      <w:pPr>
        <w:ind w:firstLine="720"/>
        <w:jc w:val="center"/>
        <w:rPr>
          <w:b/>
          <w:sz w:val="28"/>
          <w:szCs w:val="28"/>
        </w:rPr>
      </w:pPr>
    </w:p>
    <w:p w:rsidR="00E84B29" w:rsidRPr="00E041F9" w:rsidRDefault="00E84B29" w:rsidP="00E041F9">
      <w:pPr>
        <w:ind w:firstLine="720"/>
        <w:jc w:val="center"/>
        <w:rPr>
          <w:b/>
          <w:sz w:val="28"/>
          <w:szCs w:val="28"/>
        </w:rPr>
      </w:pPr>
    </w:p>
    <w:p w:rsidR="00937FED" w:rsidRDefault="00937FED" w:rsidP="00762E56">
      <w:pPr>
        <w:rPr>
          <w:b/>
          <w:sz w:val="28"/>
          <w:szCs w:val="28"/>
        </w:rPr>
      </w:pPr>
    </w:p>
    <w:p w:rsidR="00762E56" w:rsidRPr="009843F7" w:rsidRDefault="00762E56" w:rsidP="00762E56">
      <w:pPr>
        <w:rPr>
          <w:b/>
          <w:sz w:val="28"/>
          <w:szCs w:val="28"/>
        </w:rPr>
      </w:pPr>
    </w:p>
    <w:p w:rsidR="0074059E" w:rsidRPr="009843F7" w:rsidRDefault="0074059E" w:rsidP="00EF03D5">
      <w:pPr>
        <w:pStyle w:val="a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КАЛЕНДАРНЫЙ УЧЕБНЫЙ ГРАФИК</w:t>
      </w:r>
    </w:p>
    <w:p w:rsidR="0074059E" w:rsidRPr="009843F7" w:rsidRDefault="0074059E" w:rsidP="0074059E">
      <w:pPr>
        <w:ind w:firstLine="720"/>
        <w:jc w:val="center"/>
        <w:rPr>
          <w:b/>
          <w:sz w:val="28"/>
          <w:szCs w:val="28"/>
        </w:rPr>
      </w:pP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Продолжительность учебного года – 36 учебных недель (9 месяцев)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Начало учебного года – 1 сентября текущего учебного года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Окончание учебного года – 31 мая текущего учебного года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 xml:space="preserve">Комплектование группы – с 01 по 15 сентября текущего учебного года 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Продолжительность академического часа занятий – 45 минут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Продолжительность перерывов между занятиями (для проветривания помещений и отдыха обучающихся) – 10 минут</w:t>
      </w:r>
    </w:p>
    <w:p w:rsidR="00937FED" w:rsidRPr="003004D5" w:rsidRDefault="00937FED" w:rsidP="00937FED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Режим работы объединения в течение учебного года:</w:t>
      </w:r>
    </w:p>
    <w:p w:rsidR="0074059E" w:rsidRPr="009843F7" w:rsidRDefault="0074059E" w:rsidP="0074059E">
      <w:pPr>
        <w:ind w:left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1875"/>
        <w:gridCol w:w="1324"/>
        <w:gridCol w:w="1366"/>
        <w:gridCol w:w="1244"/>
        <w:gridCol w:w="1314"/>
      </w:tblGrid>
      <w:tr w:rsidR="0074059E" w:rsidRPr="009843F7" w:rsidTr="00762E56">
        <w:trPr>
          <w:cantSplit/>
          <w:trHeight w:val="55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Длительность занятия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занятий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занятий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часов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 неделю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 xml:space="preserve">Кол-во часов 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в год</w:t>
            </w:r>
          </w:p>
        </w:tc>
      </w:tr>
      <w:tr w:rsidR="0074059E" w:rsidRPr="009843F7" w:rsidTr="00762E56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9" w:rsidRDefault="00A77A69" w:rsidP="00FA3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«Талантики»</w:t>
            </w:r>
          </w:p>
          <w:p w:rsidR="0074059E" w:rsidRPr="009843F7" w:rsidRDefault="0074059E" w:rsidP="00FA3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1 акад. час</w:t>
            </w:r>
          </w:p>
          <w:p w:rsidR="0074059E" w:rsidRPr="009843F7" w:rsidRDefault="0074059E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по 45 минут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D43F93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FA3E5D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050515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E" w:rsidRPr="009843F7" w:rsidRDefault="00050515" w:rsidP="00B40617">
            <w:pPr>
              <w:jc w:val="center"/>
              <w:rPr>
                <w:sz w:val="28"/>
                <w:szCs w:val="28"/>
              </w:rPr>
            </w:pPr>
            <w:r w:rsidRPr="009843F7">
              <w:rPr>
                <w:sz w:val="28"/>
                <w:szCs w:val="28"/>
              </w:rPr>
              <w:t>108</w:t>
            </w:r>
          </w:p>
        </w:tc>
      </w:tr>
    </w:tbl>
    <w:p w:rsidR="00A77A69" w:rsidRDefault="00A77A69" w:rsidP="00A77A69">
      <w:pPr>
        <w:ind w:left="360"/>
        <w:jc w:val="both"/>
        <w:rPr>
          <w:sz w:val="28"/>
          <w:szCs w:val="28"/>
        </w:rPr>
      </w:pPr>
    </w:p>
    <w:p w:rsidR="00A77A69" w:rsidRPr="003004D5" w:rsidRDefault="00A77A69" w:rsidP="00A77A69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A77A69" w:rsidRPr="003004D5" w:rsidRDefault="00A77A69" w:rsidP="00A77A69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 xml:space="preserve">Сроки диагностики уровня освоения программного материала – декабрь-январь, апрель-май </w:t>
      </w:r>
    </w:p>
    <w:p w:rsidR="0074059E" w:rsidRDefault="00A77A69" w:rsidP="00801C32">
      <w:pPr>
        <w:ind w:left="360"/>
        <w:jc w:val="both"/>
        <w:rPr>
          <w:sz w:val="28"/>
          <w:szCs w:val="28"/>
        </w:rPr>
      </w:pPr>
      <w:r w:rsidRPr="003004D5">
        <w:rPr>
          <w:sz w:val="28"/>
          <w:szCs w:val="28"/>
        </w:rPr>
        <w:t xml:space="preserve">Каникулы – согласно срокам каникул, установленным в учреждениях, на базе которых работают </w:t>
      </w:r>
      <w:r w:rsidR="00801C32">
        <w:rPr>
          <w:sz w:val="28"/>
          <w:szCs w:val="28"/>
        </w:rPr>
        <w:t>объединении</w:t>
      </w:r>
      <w:r w:rsidR="00DB0EEE">
        <w:rPr>
          <w:sz w:val="28"/>
          <w:szCs w:val="28"/>
        </w:rPr>
        <w:t>.</w:t>
      </w: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DB0EEE" w:rsidRDefault="00DB0EEE" w:rsidP="00801C32">
      <w:pPr>
        <w:ind w:left="360"/>
        <w:jc w:val="both"/>
        <w:rPr>
          <w:sz w:val="28"/>
          <w:szCs w:val="28"/>
        </w:rPr>
      </w:pPr>
    </w:p>
    <w:p w:rsidR="00801C32" w:rsidRPr="00801C32" w:rsidRDefault="00801C32" w:rsidP="00801C32">
      <w:pPr>
        <w:ind w:left="360"/>
        <w:jc w:val="both"/>
        <w:rPr>
          <w:sz w:val="28"/>
          <w:szCs w:val="28"/>
        </w:rPr>
      </w:pPr>
    </w:p>
    <w:p w:rsidR="003E7FF8" w:rsidRPr="00E84B29" w:rsidRDefault="003E7FF8" w:rsidP="00EF03D5">
      <w:pPr>
        <w:pStyle w:val="af"/>
        <w:numPr>
          <w:ilvl w:val="0"/>
          <w:numId w:val="1"/>
        </w:numPr>
        <w:jc w:val="center"/>
        <w:rPr>
          <w:rStyle w:val="a8"/>
          <w:bCs w:val="0"/>
          <w:sz w:val="28"/>
          <w:szCs w:val="28"/>
        </w:rPr>
      </w:pPr>
      <w:r w:rsidRPr="00A77A69">
        <w:rPr>
          <w:b/>
          <w:sz w:val="28"/>
          <w:szCs w:val="28"/>
        </w:rPr>
        <w:t>УЧЕБНЫЙ ПЛАН</w:t>
      </w:r>
    </w:p>
    <w:tbl>
      <w:tblPr>
        <w:tblW w:w="953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084"/>
        <w:gridCol w:w="867"/>
        <w:gridCol w:w="1279"/>
        <w:gridCol w:w="154"/>
        <w:gridCol w:w="7"/>
        <w:gridCol w:w="1291"/>
      </w:tblGrid>
      <w:tr w:rsidR="003E7FF8" w:rsidRPr="00A77A69" w:rsidTr="00DB0EEE">
        <w:trPr>
          <w:trHeight w:val="142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№</w:t>
            </w:r>
          </w:p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п/п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Количество часов</w:t>
            </w:r>
          </w:p>
        </w:tc>
      </w:tr>
      <w:tr w:rsidR="003E7FF8" w:rsidRPr="00A77A69" w:rsidTr="00DB0EEE">
        <w:trPr>
          <w:trHeight w:val="142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теория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практика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Введение</w:t>
            </w:r>
            <w:r w:rsidRPr="00C716A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b/>
                <w:sz w:val="28"/>
                <w:szCs w:val="28"/>
              </w:rPr>
              <w:t>в программу.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1.1</w:t>
            </w:r>
          </w:p>
          <w:p w:rsidR="003E7FF8" w:rsidRPr="00C716AA" w:rsidRDefault="003E7FF8" w:rsidP="003E7FF8">
            <w:pPr>
              <w:pStyle w:val="TableParagraph"/>
              <w:spacing w:before="48"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1.2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9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Знакомство с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программой. Правила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техники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безопасности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классе.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 xml:space="preserve"> Живопись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Изображение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плоских</w:t>
            </w:r>
          </w:p>
          <w:p w:rsidR="003E7FF8" w:rsidRPr="00C716AA" w:rsidRDefault="003E7FF8" w:rsidP="003E7FF8">
            <w:pPr>
              <w:pStyle w:val="TableParagraph"/>
              <w:spacing w:before="48"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предметов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6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Передача</w:t>
            </w:r>
            <w:r w:rsidRPr="00C716AA">
              <w:rPr>
                <w:spacing w:val="-1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объемности.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Светотеневая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моделировка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формы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598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Цвет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предметный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обусловленный.</w:t>
            </w:r>
          </w:p>
          <w:p w:rsidR="003E7FF8" w:rsidRPr="00C716AA" w:rsidRDefault="003E7FF8" w:rsidP="003E7FF8">
            <w:pPr>
              <w:pStyle w:val="TableParagraph"/>
              <w:spacing w:line="276" w:lineRule="auto"/>
              <w:ind w:right="21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Понятие о составе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сложных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цветов</w:t>
            </w:r>
            <w:r w:rsidRPr="00C716AA">
              <w:rPr>
                <w:spacing w:val="-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путем смешивания.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Складки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живописи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Фактура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живописи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0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Понятие «среда».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Загадки</w:t>
            </w:r>
            <w:r w:rsidRPr="00C716AA">
              <w:rPr>
                <w:spacing w:val="-1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цветовых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рефлексов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C716AA">
              <w:rPr>
                <w:rStyle w:val="a9"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Cs/>
                <w:sz w:val="28"/>
                <w:szCs w:val="28"/>
              </w:rPr>
            </w:pPr>
            <w:r w:rsidRPr="00C716AA">
              <w:rPr>
                <w:bCs/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2.7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444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Контраст цвета.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Понятие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контраста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нюанса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Рисунок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76"/>
              <w:jc w:val="bot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Линейная композиция</w:t>
            </w:r>
            <w:r w:rsidRPr="00C716AA">
              <w:rPr>
                <w:spacing w:val="-6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(пейзаж, город и. т.д.)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Повторение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понятия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«линия»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84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Графическая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pacing w:val="-3"/>
                <w:sz w:val="28"/>
                <w:szCs w:val="28"/>
              </w:rPr>
              <w:t>композиция.</w:t>
            </w:r>
            <w:r w:rsidRPr="00C716AA">
              <w:rPr>
                <w:spacing w:val="-10"/>
                <w:sz w:val="28"/>
                <w:szCs w:val="28"/>
              </w:rPr>
              <w:t xml:space="preserve"> </w:t>
            </w:r>
            <w:r w:rsidRPr="00C716AA">
              <w:rPr>
                <w:spacing w:val="-2"/>
                <w:sz w:val="28"/>
                <w:szCs w:val="28"/>
              </w:rPr>
              <w:t>Создание</w:t>
            </w:r>
          </w:p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 xml:space="preserve">Выразительной </w:t>
            </w:r>
            <w:r w:rsidRPr="00C716AA">
              <w:rPr>
                <w:spacing w:val="-1"/>
                <w:sz w:val="28"/>
                <w:szCs w:val="28"/>
              </w:rPr>
              <w:t>композиции,</w:t>
            </w:r>
            <w:r w:rsidRPr="00C716AA">
              <w:rPr>
                <w:spacing w:val="-9"/>
                <w:sz w:val="28"/>
                <w:szCs w:val="28"/>
              </w:rPr>
              <w:t xml:space="preserve"> </w:t>
            </w:r>
            <w:r w:rsidRPr="00C716AA">
              <w:rPr>
                <w:spacing w:val="-1"/>
                <w:sz w:val="28"/>
                <w:szCs w:val="28"/>
              </w:rPr>
              <w:t>используя</w:t>
            </w:r>
          </w:p>
          <w:p w:rsidR="003E7FF8" w:rsidRPr="00C716AA" w:rsidRDefault="003E7FF8" w:rsidP="003E7FF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возможности</w:t>
            </w:r>
            <w:r w:rsidRPr="00C716AA">
              <w:rPr>
                <w:spacing w:val="39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графики.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Сочетание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линии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 пятна.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Форма.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Понятие перспектива.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3.5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Контраст</w:t>
            </w:r>
            <w:r w:rsidRPr="00C716AA">
              <w:rPr>
                <w:spacing w:val="-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форм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3.6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142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Пропорции.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Этюд</w:t>
            </w:r>
            <w:r w:rsidRPr="00C716AA">
              <w:rPr>
                <w:spacing w:val="-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портрета человека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3.7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Построение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предмета от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осевой линии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3.8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339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Рисование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натуры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памяти. Этюд фигуры</w:t>
            </w:r>
            <w:r w:rsidRPr="00C716AA">
              <w:rPr>
                <w:spacing w:val="-1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человека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Декоративное рисование.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385"/>
              <w:jc w:val="bot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Симметрия в</w:t>
            </w:r>
            <w:r w:rsidRPr="00C716AA">
              <w:rPr>
                <w:spacing w:val="-6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композиции.</w:t>
            </w:r>
            <w:r w:rsidRPr="00C716AA">
              <w:rPr>
                <w:spacing w:val="-6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Статическая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композиция. «Абстракция».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455"/>
              <w:rPr>
                <w:sz w:val="28"/>
                <w:szCs w:val="28"/>
              </w:rPr>
            </w:pPr>
            <w:r w:rsidRPr="00C716AA">
              <w:rPr>
                <w:spacing w:val="-1"/>
                <w:sz w:val="28"/>
                <w:szCs w:val="28"/>
              </w:rPr>
              <w:t>Стилизация.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Стилизация растительных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форм.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C716AA">
              <w:rPr>
                <w:sz w:val="28"/>
                <w:szCs w:val="28"/>
              </w:rPr>
              <w:t>4.3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Буквица.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Декоративные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узоры.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4.4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Декоративный натюрморт.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4.5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2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Исторический жанр.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Композиционная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организация</w:t>
            </w:r>
            <w:r w:rsidRPr="00C716AA">
              <w:rPr>
                <w:spacing w:val="-1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картинной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плоскости.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b/>
                <w:sz w:val="28"/>
                <w:szCs w:val="28"/>
                <w:lang w:val="en-US"/>
              </w:rPr>
            </w:pPr>
            <w:r w:rsidRPr="00C716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Пейзаж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5.1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39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Воздушная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pacing w:val="-1"/>
                <w:sz w:val="28"/>
                <w:szCs w:val="28"/>
              </w:rPr>
              <w:t>перспектива.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Тональность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4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5.2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71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Передача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плановости</w:t>
            </w:r>
            <w:r w:rsidRPr="00C716AA">
              <w:rPr>
                <w:spacing w:val="-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пейзаже.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Влияние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линии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горизонта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5.3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Времена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года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23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Выразительные</w:t>
            </w:r>
            <w:r w:rsidRPr="00C716A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b/>
                <w:sz w:val="28"/>
                <w:szCs w:val="28"/>
              </w:rPr>
              <w:t>средства</w:t>
            </w:r>
            <w:r w:rsidRPr="00C716AA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C716AA">
              <w:rPr>
                <w:b/>
                <w:sz w:val="28"/>
                <w:szCs w:val="28"/>
              </w:rPr>
              <w:t>графических материалов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450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Цветные</w:t>
            </w:r>
            <w:r w:rsidRPr="00C716AA">
              <w:rPr>
                <w:spacing w:val="-1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карандаши.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Особенности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моделирования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светотенью формы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предметов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разных</w:t>
            </w:r>
          </w:p>
          <w:p w:rsidR="003E7FF8" w:rsidRPr="00C716AA" w:rsidRDefault="003E7FF8" w:rsidP="003E7FF8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фактур.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Гелиевые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ручки,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фломастеры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9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Восковые</w:t>
            </w:r>
            <w:r w:rsidRPr="00C716AA">
              <w:rPr>
                <w:spacing w:val="-8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мелки.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Декоративная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композиция.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6.4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495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Уголь.</w:t>
            </w:r>
            <w:r w:rsidRPr="00C716AA">
              <w:rPr>
                <w:spacing w:val="-1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Живописный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рисунок.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Фактура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материальность.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rPr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Композиция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7.1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82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Знакомство с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основными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законами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правилами</w:t>
            </w:r>
            <w:r w:rsidRPr="00C716AA">
              <w:rPr>
                <w:spacing w:val="-9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композиции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7.2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808"/>
              <w:rPr>
                <w:sz w:val="28"/>
                <w:szCs w:val="28"/>
              </w:rPr>
            </w:pPr>
            <w:r w:rsidRPr="00C716AA">
              <w:rPr>
                <w:spacing w:val="-1"/>
                <w:sz w:val="28"/>
                <w:szCs w:val="28"/>
              </w:rPr>
              <w:t>Композиционный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центр.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Цветовые</w:t>
            </w:r>
          </w:p>
          <w:p w:rsidR="003E7FF8" w:rsidRPr="00C716AA" w:rsidRDefault="003E7FF8" w:rsidP="003E7FF8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контрасты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7.3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277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Ритм в декоративной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композиции.</w:t>
            </w:r>
            <w:r w:rsidRPr="00C716AA">
              <w:rPr>
                <w:spacing w:val="-9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Ритм</w:t>
            </w:r>
            <w:r w:rsidRPr="00C716AA">
              <w:rPr>
                <w:spacing w:val="-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как</w:t>
            </w:r>
            <w:r w:rsidRPr="00C716AA">
              <w:rPr>
                <w:spacing w:val="-6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средство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композиционного</w:t>
            </w:r>
          </w:p>
          <w:p w:rsidR="003E7FF8" w:rsidRPr="00C716AA" w:rsidRDefault="003E7FF8" w:rsidP="003E7FF8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строя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1311"/>
              <w:rPr>
                <w:b/>
                <w:sz w:val="28"/>
                <w:szCs w:val="28"/>
              </w:rPr>
            </w:pPr>
            <w:r w:rsidRPr="00C716AA">
              <w:rPr>
                <w:b/>
                <w:spacing w:val="-1"/>
                <w:sz w:val="28"/>
                <w:szCs w:val="28"/>
              </w:rPr>
              <w:t>Закрепление</w:t>
            </w:r>
            <w:r w:rsidRPr="00C716AA">
              <w:rPr>
                <w:b/>
                <w:spacing w:val="-67"/>
                <w:sz w:val="28"/>
                <w:szCs w:val="28"/>
              </w:rPr>
              <w:t xml:space="preserve">  </w:t>
            </w:r>
            <w:r w:rsidRPr="00C716AA">
              <w:rPr>
                <w:b/>
                <w:sz w:val="28"/>
                <w:szCs w:val="28"/>
              </w:rPr>
              <w:t>пройденного материала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8.1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Натюрморт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натуры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(графика)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Натюрморт</w:t>
            </w:r>
            <w:r w:rsidRPr="00C716AA">
              <w:rPr>
                <w:spacing w:val="-2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</w:t>
            </w:r>
            <w:r w:rsidRPr="00C716AA">
              <w:rPr>
                <w:spacing w:val="-4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натуры</w:t>
            </w:r>
          </w:p>
          <w:p w:rsidR="003E7FF8" w:rsidRPr="00C716AA" w:rsidRDefault="003E7FF8" w:rsidP="003E7FF8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(живопись)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8.3</w:t>
            </w:r>
          </w:p>
        </w:tc>
        <w:tc>
          <w:tcPr>
            <w:tcW w:w="5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pStyle w:val="TableParagraph"/>
              <w:spacing w:line="276" w:lineRule="auto"/>
              <w:ind w:right="769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Композиция на</w:t>
            </w:r>
            <w:r w:rsidRPr="00C716AA">
              <w:rPr>
                <w:spacing w:val="1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свободную</w:t>
            </w:r>
            <w:r w:rsidRPr="00C716AA">
              <w:rPr>
                <w:spacing w:val="-5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тему</w:t>
            </w:r>
            <w:r w:rsidRPr="00C716AA">
              <w:rPr>
                <w:spacing w:val="-3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– техника</w:t>
            </w:r>
            <w:r w:rsidRPr="00C716AA">
              <w:rPr>
                <w:spacing w:val="-7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исполнения</w:t>
            </w:r>
            <w:r w:rsidRPr="00C716AA">
              <w:rPr>
                <w:spacing w:val="-6"/>
                <w:sz w:val="28"/>
                <w:szCs w:val="28"/>
              </w:rPr>
              <w:t xml:space="preserve"> </w:t>
            </w:r>
            <w:r w:rsidRPr="00C716AA">
              <w:rPr>
                <w:sz w:val="28"/>
                <w:szCs w:val="28"/>
              </w:rPr>
              <w:t>по выбору</w:t>
            </w:r>
            <w:r w:rsidRPr="00C716AA">
              <w:rPr>
                <w:spacing w:val="-4"/>
                <w:sz w:val="28"/>
                <w:szCs w:val="28"/>
              </w:rPr>
              <w:t xml:space="preserve"> об</w:t>
            </w:r>
            <w:r w:rsidRPr="00C716AA">
              <w:rPr>
                <w:sz w:val="28"/>
                <w:szCs w:val="28"/>
              </w:rPr>
              <w:t>учающихся.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sz w:val="28"/>
                <w:szCs w:val="28"/>
              </w:rPr>
            </w:pPr>
            <w:r w:rsidRPr="00C716AA">
              <w:rPr>
                <w:sz w:val="28"/>
                <w:szCs w:val="28"/>
              </w:rPr>
              <w:t>2</w:t>
            </w:r>
          </w:p>
        </w:tc>
      </w:tr>
      <w:tr w:rsidR="003E7FF8" w:rsidRPr="00A77A69" w:rsidTr="00DB0EEE">
        <w:tc>
          <w:tcPr>
            <w:tcW w:w="5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ИТОГО за период обучения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FF8" w:rsidRPr="00C716AA" w:rsidRDefault="003E7FF8" w:rsidP="003E7FF8">
            <w:pPr>
              <w:jc w:val="center"/>
              <w:rPr>
                <w:b/>
                <w:sz w:val="28"/>
                <w:szCs w:val="28"/>
              </w:rPr>
            </w:pPr>
            <w:r w:rsidRPr="00C716AA">
              <w:rPr>
                <w:b/>
                <w:sz w:val="28"/>
                <w:szCs w:val="28"/>
              </w:rPr>
              <w:t>72</w:t>
            </w:r>
          </w:p>
        </w:tc>
      </w:tr>
    </w:tbl>
    <w:p w:rsidR="00E84B29" w:rsidRPr="008E7B1C" w:rsidRDefault="00E84B29" w:rsidP="00801C32">
      <w:pPr>
        <w:rPr>
          <w:b/>
        </w:rPr>
      </w:pPr>
    </w:p>
    <w:p w:rsidR="0074059E" w:rsidRPr="008E7B1C" w:rsidRDefault="0074059E" w:rsidP="0074059E">
      <w:pPr>
        <w:ind w:firstLine="720"/>
        <w:jc w:val="center"/>
        <w:rPr>
          <w:b/>
        </w:rPr>
      </w:pPr>
    </w:p>
    <w:p w:rsidR="00B42851" w:rsidRPr="00E84B29" w:rsidRDefault="0074059E" w:rsidP="00EF03D5">
      <w:pPr>
        <w:pStyle w:val="af"/>
        <w:numPr>
          <w:ilvl w:val="0"/>
          <w:numId w:val="1"/>
        </w:numPr>
        <w:jc w:val="center"/>
        <w:rPr>
          <w:b/>
        </w:rPr>
      </w:pPr>
      <w:r w:rsidRPr="008E7B1C">
        <w:rPr>
          <w:b/>
        </w:rPr>
        <w:t>СОДЕРЖАНИЕ ПРОГРАММЫ</w:t>
      </w:r>
    </w:p>
    <w:p w:rsidR="00A77A69" w:rsidRPr="001D0329" w:rsidRDefault="001D0329" w:rsidP="001D0329">
      <w:pPr>
        <w:widowControl w:val="0"/>
        <w:autoSpaceDE w:val="0"/>
        <w:autoSpaceDN w:val="0"/>
        <w:spacing w:before="88"/>
        <w:rPr>
          <w:b/>
          <w:i/>
          <w:sz w:val="28"/>
          <w:szCs w:val="22"/>
          <w:lang w:eastAsia="en-US"/>
        </w:rPr>
      </w:pPr>
      <w:r w:rsidRPr="001D0329">
        <w:rPr>
          <w:b/>
          <w:sz w:val="28"/>
          <w:szCs w:val="22"/>
          <w:u w:val="single"/>
          <w:lang w:eastAsia="en-US"/>
        </w:rPr>
        <w:t>Раздел</w:t>
      </w:r>
      <w:r w:rsidRPr="001D0329">
        <w:rPr>
          <w:b/>
          <w:spacing w:val="-3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1.</w:t>
      </w:r>
      <w:r w:rsidRPr="001D0329">
        <w:rPr>
          <w:b/>
          <w:spacing w:val="-2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Введение</w:t>
      </w:r>
      <w:r w:rsidRPr="001D0329">
        <w:rPr>
          <w:b/>
          <w:spacing w:val="-3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в</w:t>
      </w:r>
      <w:r w:rsidRPr="001D0329">
        <w:rPr>
          <w:b/>
          <w:spacing w:val="-5"/>
          <w:sz w:val="28"/>
          <w:szCs w:val="22"/>
          <w:u w:val="single"/>
          <w:lang w:eastAsia="en-US"/>
        </w:rPr>
        <w:t xml:space="preserve"> </w:t>
      </w:r>
      <w:r w:rsidRPr="001D0329">
        <w:rPr>
          <w:b/>
          <w:sz w:val="28"/>
          <w:szCs w:val="22"/>
          <w:u w:val="single"/>
          <w:lang w:eastAsia="en-US"/>
        </w:rPr>
        <w:t>программу.</w:t>
      </w:r>
      <w:r w:rsidRPr="001D0329">
        <w:rPr>
          <w:b/>
          <w:spacing w:val="1"/>
          <w:sz w:val="28"/>
          <w:szCs w:val="22"/>
          <w:lang w:eastAsia="en-US"/>
        </w:rPr>
        <w:t xml:space="preserve"> </w:t>
      </w:r>
    </w:p>
    <w:p w:rsidR="001D0329" w:rsidRPr="001D0329" w:rsidRDefault="001D0329" w:rsidP="001D0329">
      <w:pPr>
        <w:widowControl w:val="0"/>
        <w:autoSpaceDE w:val="0"/>
        <w:autoSpaceDN w:val="0"/>
        <w:spacing w:before="48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1.1.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Знакомство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программой</w:t>
      </w:r>
      <w:r w:rsidR="00E84B29">
        <w:rPr>
          <w:b/>
          <w:bCs/>
          <w:i/>
          <w:iCs/>
          <w:sz w:val="28"/>
          <w:szCs w:val="28"/>
          <w:lang w:eastAsia="en-US"/>
        </w:rPr>
        <w:t>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1D0329" w:rsidRPr="001D0329" w:rsidRDefault="001D0329" w:rsidP="00E84B29">
      <w:pPr>
        <w:widowControl w:val="0"/>
        <w:autoSpaceDE w:val="0"/>
        <w:autoSpaceDN w:val="0"/>
        <w:spacing w:before="48" w:line="276" w:lineRule="auto"/>
        <w:ind w:firstLine="709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Цель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задачи</w:t>
      </w:r>
      <w:r w:rsidRPr="001D0329">
        <w:rPr>
          <w:spacing w:val="1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программы.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учебным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планом.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Основные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работы.</w:t>
      </w:r>
    </w:p>
    <w:p w:rsidR="001D0329" w:rsidRPr="001D0329" w:rsidRDefault="001D0329" w:rsidP="001D0329">
      <w:pPr>
        <w:widowControl w:val="0"/>
        <w:autoSpaceDE w:val="0"/>
        <w:autoSpaceDN w:val="0"/>
        <w:spacing w:line="321" w:lineRule="exac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1.2.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Правила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техники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безопасности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классе.</w:t>
      </w:r>
    </w:p>
    <w:p w:rsidR="001D0329" w:rsidRPr="00E84B29" w:rsidRDefault="001D0329" w:rsidP="00E84B29">
      <w:pPr>
        <w:widowControl w:val="0"/>
        <w:autoSpaceDE w:val="0"/>
        <w:autoSpaceDN w:val="0"/>
        <w:spacing w:before="48" w:line="276" w:lineRule="auto"/>
        <w:ind w:firstLine="709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3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безопасности</w:t>
      </w:r>
      <w:r w:rsidRPr="001D0329">
        <w:rPr>
          <w:spacing w:val="4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классе.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Организация</w:t>
      </w:r>
      <w:r w:rsidRPr="001D0329">
        <w:rPr>
          <w:spacing w:val="3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рабочего</w:t>
      </w:r>
      <w:r w:rsidRPr="001D0329">
        <w:rPr>
          <w:spacing w:val="4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места.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3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художественными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материалами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оборудованием.</w:t>
      </w:r>
    </w:p>
    <w:p w:rsidR="001D0329" w:rsidRPr="001D0329" w:rsidRDefault="001D0329" w:rsidP="001D0329">
      <w:pPr>
        <w:widowControl w:val="0"/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2.</w:t>
      </w:r>
      <w:r w:rsidRPr="001D0329">
        <w:rPr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Живопись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</w:p>
    <w:p w:rsidR="001D0329" w:rsidRPr="00E84B29" w:rsidRDefault="001D0329" w:rsidP="00E84B29">
      <w:pPr>
        <w:widowControl w:val="0"/>
        <w:autoSpaceDE w:val="0"/>
        <w:autoSpaceDN w:val="0"/>
        <w:spacing w:before="48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Живопись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язык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="00E84B29">
        <w:rPr>
          <w:sz w:val="28"/>
          <w:szCs w:val="28"/>
          <w:lang w:eastAsia="en-US"/>
        </w:rPr>
        <w:t>Цветоведение.</w:t>
      </w:r>
    </w:p>
    <w:p w:rsidR="001D0329" w:rsidRPr="001D0329" w:rsidRDefault="001D0329" w:rsidP="001D0329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Изображение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плоских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предметов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(3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часа).</w:t>
      </w:r>
    </w:p>
    <w:p w:rsidR="001D0329" w:rsidRPr="001D0329" w:rsidRDefault="001D0329" w:rsidP="00E84B29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Беседа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современном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искусстве,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направлениях,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стилях.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Продолжать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осваивать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акварелью,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свойства: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прозрачность,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«нежность».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акварелью,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правильно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держать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кисть,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набирать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кисть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достаточное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количество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краски.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сухой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влажной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(вливание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Выполнить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приемы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вливания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 в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сырым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сырому,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заливка.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 с творчеством художников работающих в этой технике.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Практическая</w:t>
      </w:r>
      <w:r w:rsidRPr="001D0329">
        <w:rPr>
          <w:spacing w:val="65"/>
          <w:sz w:val="28"/>
          <w:szCs w:val="28"/>
          <w:u w:val="single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работа:</w:t>
      </w:r>
      <w:r w:rsidRPr="001D0329">
        <w:rPr>
          <w:spacing w:val="6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задания-упражнения:</w:t>
      </w:r>
      <w:r w:rsidRPr="001D0329">
        <w:rPr>
          <w:spacing w:val="6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«Осенние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листья»,</w:t>
      </w:r>
    </w:p>
    <w:p w:rsidR="001D0329" w:rsidRPr="00E84B29" w:rsidRDefault="001D0329" w:rsidP="00E84B29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«Ковер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осени».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64"/>
          <w:sz w:val="28"/>
          <w:szCs w:val="28"/>
          <w:lang w:eastAsia="en-US"/>
        </w:rPr>
        <w:t xml:space="preserve"> </w:t>
      </w:r>
      <w:r w:rsidR="00E84B29">
        <w:rPr>
          <w:sz w:val="28"/>
          <w:szCs w:val="28"/>
          <w:lang w:eastAsia="en-US"/>
        </w:rPr>
        <w:t>акварель.</w:t>
      </w:r>
    </w:p>
    <w:p w:rsidR="001D0329" w:rsidRPr="00A77A69" w:rsidRDefault="001D0329" w:rsidP="00E84B29">
      <w:pPr>
        <w:widowControl w:val="0"/>
        <w:tabs>
          <w:tab w:val="left" w:pos="9639"/>
        </w:tabs>
        <w:autoSpaceDE w:val="0"/>
        <w:autoSpaceDN w:val="0"/>
        <w:spacing w:line="276" w:lineRule="auto"/>
        <w:jc w:val="both"/>
        <w:outlineLvl w:val="1"/>
        <w:rPr>
          <w:b/>
          <w:bCs/>
          <w:i/>
          <w:iCs/>
          <w:color w:val="FF0000"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2.2.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Передача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объемности.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Светотеневая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моделировка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формы</w:t>
      </w:r>
      <w:r w:rsidR="003E7FF8">
        <w:rPr>
          <w:b/>
          <w:bCs/>
          <w:i/>
          <w:iCs/>
          <w:sz w:val="28"/>
          <w:szCs w:val="28"/>
          <w:lang w:eastAsia="en-US"/>
        </w:rPr>
        <w:t>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ахроматических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хроматических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свойств.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контраста. Монохром. Гризайль: изучение техники. 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определение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освещения.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Изменение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зависимости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направления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объема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градациями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светотени,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метод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а-ля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лессировки.</w:t>
      </w:r>
    </w:p>
    <w:p w:rsidR="001D0329" w:rsidRPr="001D0329" w:rsidRDefault="001D03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Практическая работа:</w:t>
      </w:r>
      <w:r w:rsidRPr="001D0329">
        <w:rPr>
          <w:sz w:val="28"/>
          <w:szCs w:val="28"/>
          <w:lang w:eastAsia="en-US"/>
        </w:rPr>
        <w:t xml:space="preserve"> Примерные задания: «Этюд с гипсовым цилиндром 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белым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яблоком (муляж)».</w:t>
      </w:r>
    </w:p>
    <w:p w:rsidR="00E84B29" w:rsidRDefault="001D0329" w:rsidP="00E84B29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="00E84B29">
        <w:rPr>
          <w:sz w:val="28"/>
          <w:szCs w:val="28"/>
          <w:lang w:eastAsia="en-US"/>
        </w:rPr>
        <w:t>А3.</w:t>
      </w:r>
    </w:p>
    <w:p w:rsidR="00E84B29" w:rsidRPr="001D0329" w:rsidRDefault="00E84B29" w:rsidP="00E84B29">
      <w:pPr>
        <w:widowControl w:val="0"/>
        <w:autoSpaceDE w:val="0"/>
        <w:autoSpaceDN w:val="0"/>
        <w:spacing w:before="74" w:line="276" w:lineRule="auto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2.3.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Цвет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предметный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обусловленный.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Понятие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составе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сложных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цветов путем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3E7FF8">
        <w:rPr>
          <w:b/>
          <w:bCs/>
          <w:i/>
          <w:iCs/>
          <w:color w:val="000000" w:themeColor="text1"/>
          <w:sz w:val="28"/>
          <w:szCs w:val="28"/>
          <w:lang w:eastAsia="en-US"/>
        </w:rPr>
        <w:t>смешивания</w:t>
      </w:r>
      <w:r w:rsidR="003E7FF8" w:rsidRPr="003E7FF8">
        <w:rPr>
          <w:b/>
          <w:bCs/>
          <w:i/>
          <w:iCs/>
          <w:color w:val="000000" w:themeColor="text1"/>
          <w:sz w:val="28"/>
          <w:szCs w:val="28"/>
          <w:lang w:eastAsia="en-US"/>
        </w:rPr>
        <w:t>.</w:t>
      </w:r>
    </w:p>
    <w:p w:rsidR="00E84B29" w:rsidRPr="001D0329" w:rsidRDefault="00E84B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Зрительное восприятие цвета. Составление цветов путем смешения Богатство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красок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по-сырому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добавлением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свечки.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цветового тона, локального цвета фруктов, решение собственной и падающей</w:t>
      </w:r>
      <w:r w:rsidRPr="001D0329">
        <w:rPr>
          <w:spacing w:val="-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тени,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рефлекса.</w:t>
      </w:r>
    </w:p>
    <w:p w:rsidR="00E84B29" w:rsidRPr="001D0329" w:rsidRDefault="00E84B29" w:rsidP="00E84B2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Практическая работа:</w:t>
      </w:r>
      <w:r w:rsidRPr="001D0329">
        <w:rPr>
          <w:sz w:val="28"/>
          <w:szCs w:val="28"/>
          <w:lang w:eastAsia="en-US"/>
        </w:rPr>
        <w:t xml:space="preserve"> Примерные задания: этюд «Фруктовый фейерверк» 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нейтральном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фоне.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 акварель,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восковая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свечка.</w:t>
      </w:r>
    </w:p>
    <w:p w:rsidR="00E84B29" w:rsidRDefault="00E84B29" w:rsidP="00E84B29">
      <w:pPr>
        <w:rPr>
          <w:sz w:val="28"/>
          <w:szCs w:val="28"/>
          <w:lang w:eastAsia="en-US"/>
        </w:rPr>
      </w:pPr>
    </w:p>
    <w:p w:rsidR="00801C32" w:rsidRPr="001D0329" w:rsidRDefault="00801C32" w:rsidP="00801C32">
      <w:pPr>
        <w:widowControl w:val="0"/>
        <w:autoSpaceDE w:val="0"/>
        <w:autoSpaceDN w:val="0"/>
        <w:ind w:right="-75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2.4.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Складки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3E7FF8">
        <w:rPr>
          <w:b/>
          <w:bCs/>
          <w:i/>
          <w:iCs/>
          <w:color w:val="000000" w:themeColor="text1"/>
          <w:sz w:val="28"/>
          <w:szCs w:val="28"/>
          <w:lang w:eastAsia="en-US"/>
        </w:rPr>
        <w:t>живописи.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right="-75" w:firstLine="851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Анализ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формообразования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складок,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выявление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тональных отношений натюрморта. 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 складок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пространстве, подчиняя их.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right="-75" w:firstLine="851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Практическая работа:</w:t>
      </w:r>
      <w:r w:rsidRPr="001D0329">
        <w:rPr>
          <w:sz w:val="28"/>
          <w:szCs w:val="28"/>
          <w:lang w:eastAsia="en-US"/>
        </w:rPr>
        <w:t xml:space="preserve"> Примерные задания: «Натюрморт из 2-х предметов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введением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простых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складок».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гуашь.</w:t>
      </w:r>
    </w:p>
    <w:p w:rsidR="00801C32" w:rsidRPr="00E84B29" w:rsidRDefault="00801C32" w:rsidP="00801C32">
      <w:pPr>
        <w:widowControl w:val="0"/>
        <w:autoSpaceDE w:val="0"/>
        <w:autoSpaceDN w:val="0"/>
        <w:spacing w:line="321" w:lineRule="exact"/>
        <w:ind w:right="-75" w:firstLine="851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тоновая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растяжка.</w:t>
      </w:r>
    </w:p>
    <w:p w:rsidR="00801C32" w:rsidRPr="001D0329" w:rsidRDefault="00801C32" w:rsidP="00801C32">
      <w:pPr>
        <w:widowControl w:val="0"/>
        <w:autoSpaceDE w:val="0"/>
        <w:autoSpaceDN w:val="0"/>
        <w:ind w:right="-75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       </w:t>
      </w: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2.5.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Фактурная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живопись</w:t>
      </w:r>
      <w:r>
        <w:rPr>
          <w:b/>
          <w:bCs/>
          <w:i/>
          <w:iCs/>
          <w:spacing w:val="-2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новыми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фактуры.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сминаться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множества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заломов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фактуры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кракелюров,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фактуре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а-ля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прима.</w:t>
      </w:r>
    </w:p>
    <w:p w:rsidR="00801C32" w:rsidRPr="00E84B29" w:rsidRDefault="00801C32" w:rsidP="00801C32">
      <w:pPr>
        <w:widowControl w:val="0"/>
        <w:autoSpaceDE w:val="0"/>
        <w:autoSpaceDN w:val="0"/>
        <w:spacing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«кракле»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мятой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«Домашний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цветок».</w:t>
      </w:r>
      <w:r w:rsidRPr="001D0329">
        <w:rPr>
          <w:spacing w:val="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Материал: акварель.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right="-75" w:firstLine="709"/>
        <w:jc w:val="both"/>
        <w:rPr>
          <w:sz w:val="28"/>
          <w:szCs w:val="22"/>
          <w:lang w:eastAsia="en-US"/>
        </w:rPr>
      </w:pPr>
      <w:r w:rsidRPr="001D0329">
        <w:rPr>
          <w:b/>
          <w:i/>
          <w:sz w:val="28"/>
          <w:szCs w:val="22"/>
          <w:lang w:eastAsia="en-US"/>
        </w:rPr>
        <w:t xml:space="preserve">Тема 2.6. Понятие «среда». Загадки цветовых рефлексов. </w:t>
      </w:r>
      <w:r w:rsidRPr="001D0329">
        <w:rPr>
          <w:sz w:val="28"/>
          <w:szCs w:val="22"/>
          <w:lang w:eastAsia="en-US"/>
        </w:rPr>
        <w:t>Закрепление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понятия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«среда».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Изменение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света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зависимости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от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фона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</w:t>
      </w:r>
      <w:r w:rsidRPr="001D0329">
        <w:rPr>
          <w:spacing w:val="-67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освещения.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Четкие</w:t>
      </w:r>
      <w:r w:rsidRPr="001D0329">
        <w:rPr>
          <w:spacing w:val="40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тональные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отношения,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влияние</w:t>
      </w:r>
      <w:r w:rsidRPr="001D0329">
        <w:rPr>
          <w:spacing w:val="40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среды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на</w:t>
      </w:r>
      <w:r w:rsidRPr="001D0329">
        <w:rPr>
          <w:spacing w:val="38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предметы,</w:t>
      </w:r>
      <w:r w:rsidRPr="001D0329">
        <w:rPr>
          <w:spacing w:val="-67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изменение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локального цвета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зависимости от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окружения.</w:t>
      </w:r>
    </w:p>
    <w:p w:rsidR="00801C32" w:rsidRPr="00E84B29" w:rsidRDefault="00801C32" w:rsidP="00801C32">
      <w:pPr>
        <w:widowControl w:val="0"/>
        <w:tabs>
          <w:tab w:val="left" w:pos="3179"/>
          <w:tab w:val="left" w:pos="4477"/>
          <w:tab w:val="left" w:pos="6113"/>
          <w:tab w:val="left" w:pos="7364"/>
          <w:tab w:val="left" w:pos="9347"/>
        </w:tabs>
        <w:autoSpaceDE w:val="0"/>
        <w:autoSpaceDN w:val="0"/>
        <w:spacing w:line="276" w:lineRule="auto"/>
        <w:ind w:right="-75" w:firstLine="709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 xml:space="preserve">Практическое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>
        <w:rPr>
          <w:sz w:val="28"/>
          <w:szCs w:val="28"/>
          <w:lang w:eastAsia="en-US"/>
        </w:rPr>
        <w:t>. Примерные задания:</w:t>
      </w:r>
      <w:r>
        <w:rPr>
          <w:sz w:val="28"/>
          <w:szCs w:val="28"/>
          <w:lang w:eastAsia="en-US"/>
        </w:rPr>
        <w:tab/>
        <w:t xml:space="preserve"> «Изображение </w:t>
      </w:r>
      <w:r w:rsidRPr="001D0329">
        <w:rPr>
          <w:spacing w:val="-1"/>
          <w:sz w:val="28"/>
          <w:szCs w:val="28"/>
          <w:lang w:eastAsia="en-US"/>
        </w:rPr>
        <w:t>гипсового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конуса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определенной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цветовой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среде».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акварель.</w:t>
      </w:r>
    </w:p>
    <w:p w:rsidR="00801C32" w:rsidRPr="00E84B29" w:rsidRDefault="00801C32" w:rsidP="00801C32">
      <w:pPr>
        <w:widowControl w:val="0"/>
        <w:autoSpaceDE w:val="0"/>
        <w:autoSpaceDN w:val="0"/>
        <w:ind w:left="567" w:right="-75"/>
        <w:jc w:val="both"/>
        <w:outlineLvl w:val="1"/>
        <w:rPr>
          <w:b/>
          <w:bCs/>
          <w:i/>
          <w:iCs/>
          <w:color w:val="FF0000"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2.7.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Цветовая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гамма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«цветовая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гамма»,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колорит. Проработка формы, передача глубины пространства, нахождение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связи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между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предметом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средой через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рефлексы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полутона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цвета.</w:t>
      </w:r>
    </w:p>
    <w:p w:rsidR="00801C32" w:rsidRDefault="00801C32" w:rsidP="00801C32">
      <w:pPr>
        <w:widowControl w:val="0"/>
        <w:autoSpaceDE w:val="0"/>
        <w:autoSpaceDN w:val="0"/>
        <w:spacing w:line="276" w:lineRule="auto"/>
        <w:ind w:right="-75"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раскрытой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книги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атласной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лентой-закладкой.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холодный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серо-голубой.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акварель.</w:t>
      </w:r>
    </w:p>
    <w:p w:rsidR="00801C32" w:rsidRPr="001D0329" w:rsidRDefault="00801C32" w:rsidP="00801C32">
      <w:pPr>
        <w:widowControl w:val="0"/>
        <w:autoSpaceDE w:val="0"/>
        <w:autoSpaceDN w:val="0"/>
        <w:spacing w:before="64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3.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Рисунок</w:t>
      </w:r>
      <w:r>
        <w:rPr>
          <w:b/>
          <w:bCs/>
          <w:spacing w:val="-2"/>
          <w:sz w:val="28"/>
          <w:szCs w:val="28"/>
          <w:u w:val="single"/>
          <w:lang w:eastAsia="en-US"/>
        </w:rPr>
        <w:t>.</w:t>
      </w:r>
    </w:p>
    <w:p w:rsidR="00801C32" w:rsidRDefault="00801C32" w:rsidP="00801C32">
      <w:pPr>
        <w:widowControl w:val="0"/>
        <w:autoSpaceDE w:val="0"/>
        <w:autoSpaceDN w:val="0"/>
        <w:spacing w:before="48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-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непосредственный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искусства.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3.1.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Линейная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композиция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(пейзаж,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город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т.д)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Повторение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понятия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«линия»</w:t>
      </w:r>
      <w:r>
        <w:rPr>
          <w:b/>
          <w:bCs/>
          <w:i/>
          <w:iCs/>
          <w:spacing w:val="2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lastRenderedPageBreak/>
        <w:t>Расширение знаний о роли и значении рисунка в процессе обучения. Беседа 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рисунке,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самостоятельной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дисциплине.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Матисс. Понятия «линия», «штрих», «тон».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Повторение понятия «линия».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Композиция листа: грамотно закомпоновать изображение в листе, добиться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выразительности линий.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город»,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улица».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-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графитный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тушь,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линеры,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маркеры.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1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3.2.</w:t>
      </w:r>
      <w:r w:rsidRPr="001D0329">
        <w:rPr>
          <w:b/>
          <w:bCs/>
          <w:i/>
          <w:iCs/>
          <w:spacing w:val="-1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Графическая</w:t>
      </w:r>
      <w:r w:rsidRPr="001D0329">
        <w:rPr>
          <w:b/>
          <w:bCs/>
          <w:i/>
          <w:iCs/>
          <w:spacing w:val="3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композиция.</w:t>
      </w:r>
      <w:r w:rsidRPr="001D0329">
        <w:rPr>
          <w:b/>
          <w:bCs/>
          <w:i/>
          <w:iCs/>
          <w:spacing w:val="-17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Создание</w:t>
      </w:r>
      <w:r w:rsidRPr="001D0329">
        <w:rPr>
          <w:b/>
          <w:bCs/>
          <w:i/>
          <w:iCs/>
          <w:spacing w:val="-1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выразительной</w:t>
      </w:r>
      <w:r w:rsidRPr="001D0329">
        <w:rPr>
          <w:b/>
          <w:bCs/>
          <w:i/>
          <w:iCs/>
          <w:spacing w:val="-1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композиции,</w:t>
      </w:r>
      <w:r w:rsidRPr="001D0329">
        <w:rPr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используя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возможности</w:t>
      </w:r>
      <w:r w:rsidRPr="001D0329">
        <w:rPr>
          <w:b/>
          <w:bCs/>
          <w:i/>
          <w:iCs/>
          <w:spacing w:val="66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графики. </w:t>
      </w:r>
    </w:p>
    <w:p w:rsidR="00801C32" w:rsidRPr="001D0329" w:rsidRDefault="00801C32" w:rsidP="00801C32">
      <w:pPr>
        <w:widowControl w:val="0"/>
        <w:autoSpaceDE w:val="0"/>
        <w:autoSpaceDN w:val="0"/>
        <w:spacing w:before="199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Точка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подружка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точки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легкое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касание карандаша, касание другого рисующего предмета. «Характер точек»: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жирные и тонкие, большие и маленькие, круглые и сложной формы. 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пуантилизма (создание изображения при помощи одних точек). 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пуантилизма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разнообразных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изобразительных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(маркеры,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пастель,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карандаши).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«Мир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насекомых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микроскопом», «Черепашки в пустыне», «Волшебные поляны». Формат 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маркеры,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пастель,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цветные фломастеры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карандаши</w:t>
      </w:r>
    </w:p>
    <w:p w:rsidR="00801C32" w:rsidRPr="005629FB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color w:val="FF0000"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3.3.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Сочетание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линии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пятна.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Пятно как украшение рисунка. «Характер пятен». Зависимость пятен от 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плотности,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размера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тональности.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способами: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нажимом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рисовальный инструмент, наслоением штрихов друг на друга, нанесением 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множества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точек,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сеточек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других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элементов.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Пятно,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полученное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помощью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заливки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тушью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(четкий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контур,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Схожесть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силуэтом).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«Животные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среде»,</w:t>
      </w:r>
      <w:r>
        <w:rPr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«Танец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бабочек». Формат А3. Материал: маркеры, пастель, цветные фломастеры 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карандаши.</w:t>
      </w:r>
    </w:p>
    <w:p w:rsidR="00801C32" w:rsidRPr="001D0329" w:rsidRDefault="00801C32" w:rsidP="00801C32">
      <w:pPr>
        <w:widowControl w:val="0"/>
        <w:autoSpaceDE w:val="0"/>
        <w:autoSpaceDN w:val="0"/>
        <w:spacing w:before="64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3.4.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Форма.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Понятие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перспектива.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Понимание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(геометрическими, природными, фантазийными), способы их изображения на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ассоциации.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Определение понятий «решение листа как единого целого» и «изображение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картинной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плоскости».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архитектурных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частей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здания.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Деталировка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отдельных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фрагментов.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Выявление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тоновых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цветовых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контрастов.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несложного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архитектурного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элемента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(окно,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дверь).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lastRenderedPageBreak/>
        <w:t>цветные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акварельные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карандаши.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ближайших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архитектурных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сооружений.</w:t>
      </w:r>
    </w:p>
    <w:p w:rsidR="00801C32" w:rsidRPr="001D0329" w:rsidRDefault="00801C32" w:rsidP="00801C32">
      <w:pPr>
        <w:widowControl w:val="0"/>
        <w:autoSpaceDE w:val="0"/>
        <w:autoSpaceDN w:val="0"/>
        <w:spacing w:before="1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3.5.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Контраст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Default="00801C32" w:rsidP="00801C32">
      <w:pPr>
        <w:widowControl w:val="0"/>
        <w:tabs>
          <w:tab w:val="left" w:pos="2165"/>
          <w:tab w:val="left" w:pos="2906"/>
          <w:tab w:val="left" w:pos="3714"/>
          <w:tab w:val="left" w:pos="4480"/>
          <w:tab w:val="left" w:pos="5515"/>
          <w:tab w:val="left" w:pos="6414"/>
          <w:tab w:val="left" w:pos="6490"/>
          <w:tab w:val="left" w:pos="7897"/>
          <w:tab w:val="left" w:pos="8378"/>
          <w:tab w:val="left" w:pos="9142"/>
          <w:tab w:val="left" w:pos="9285"/>
          <w:tab w:val="left" w:pos="10303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Контраст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примере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осенних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листьев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деревьев.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Природа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самая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талантливая</w:t>
      </w:r>
      <w:r w:rsidRPr="001D032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художница</w:t>
      </w:r>
      <w:r w:rsidRPr="001D0329">
        <w:rPr>
          <w:sz w:val="28"/>
          <w:szCs w:val="28"/>
          <w:lang w:eastAsia="en-US"/>
        </w:rPr>
        <w:tab/>
        <w:t>(ра</w:t>
      </w:r>
      <w:r>
        <w:rPr>
          <w:sz w:val="28"/>
          <w:szCs w:val="28"/>
          <w:lang w:eastAsia="en-US"/>
        </w:rPr>
        <w:t>знообразие</w:t>
      </w:r>
      <w:r>
        <w:rPr>
          <w:sz w:val="28"/>
          <w:szCs w:val="28"/>
          <w:lang w:eastAsia="en-US"/>
        </w:rPr>
        <w:tab/>
        <w:t xml:space="preserve"> растительного мира, </w:t>
      </w:r>
      <w:r w:rsidRPr="001D0329">
        <w:rPr>
          <w:spacing w:val="-1"/>
          <w:sz w:val="28"/>
          <w:szCs w:val="28"/>
          <w:lang w:eastAsia="en-US"/>
        </w:rPr>
        <w:t>различные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строение).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Соединение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комбинирование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между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собой различных контрастных</w:t>
      </w:r>
      <w:r>
        <w:rPr>
          <w:sz w:val="28"/>
          <w:szCs w:val="28"/>
          <w:lang w:eastAsia="en-US"/>
        </w:rPr>
        <w:tab/>
        <w:t>форм.</w:t>
      </w:r>
      <w:r>
        <w:rPr>
          <w:sz w:val="28"/>
          <w:szCs w:val="28"/>
          <w:lang w:eastAsia="en-US"/>
        </w:rPr>
        <w:tab/>
      </w:r>
    </w:p>
    <w:p w:rsidR="00801C32" w:rsidRDefault="00801C32" w:rsidP="00801C32">
      <w:pPr>
        <w:widowControl w:val="0"/>
        <w:tabs>
          <w:tab w:val="left" w:pos="2165"/>
          <w:tab w:val="left" w:pos="2906"/>
          <w:tab w:val="left" w:pos="3714"/>
          <w:tab w:val="left" w:pos="4480"/>
          <w:tab w:val="left" w:pos="5515"/>
          <w:tab w:val="left" w:pos="6414"/>
          <w:tab w:val="left" w:pos="6490"/>
          <w:tab w:val="left" w:pos="7897"/>
          <w:tab w:val="left" w:pos="8378"/>
          <w:tab w:val="left" w:pos="9142"/>
          <w:tab w:val="left" w:pos="9285"/>
          <w:tab w:val="left" w:pos="10303"/>
        </w:tabs>
        <w:autoSpaceDE w:val="0"/>
        <w:autoSpaceDN w:val="0"/>
        <w:spacing w:before="48" w:line="276" w:lineRule="auto"/>
        <w:ind w:firstLine="709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Изучение плоской формы, </w:t>
      </w:r>
      <w:r w:rsidRPr="001D0329">
        <w:rPr>
          <w:spacing w:val="-2"/>
          <w:sz w:val="28"/>
          <w:szCs w:val="28"/>
          <w:lang w:eastAsia="en-US"/>
        </w:rPr>
        <w:t>её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особенности.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Показ</w:t>
      </w:r>
      <w:r w:rsidRPr="001D0329">
        <w:rPr>
          <w:spacing w:val="3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детских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3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фонда.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3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3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 его в работе. Развитие умения наблюдать с натуры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</w:p>
    <w:p w:rsidR="00801C32" w:rsidRDefault="00801C32" w:rsidP="00801C32">
      <w:pPr>
        <w:widowControl w:val="0"/>
        <w:tabs>
          <w:tab w:val="left" w:pos="2165"/>
          <w:tab w:val="left" w:pos="2906"/>
          <w:tab w:val="left" w:pos="3714"/>
          <w:tab w:val="left" w:pos="4480"/>
          <w:tab w:val="left" w:pos="5515"/>
          <w:tab w:val="left" w:pos="6414"/>
          <w:tab w:val="left" w:pos="6490"/>
          <w:tab w:val="left" w:pos="7897"/>
          <w:tab w:val="left" w:pos="8378"/>
          <w:tab w:val="left" w:pos="9142"/>
          <w:tab w:val="left" w:pos="9285"/>
          <w:tab w:val="left" w:pos="10303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59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5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5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«Ковер</w:t>
      </w:r>
      <w:r w:rsidRPr="001D0329">
        <w:rPr>
          <w:spacing w:val="6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5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осенних</w:t>
      </w:r>
      <w:r w:rsidRPr="001D0329">
        <w:rPr>
          <w:spacing w:val="5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листьев», </w:t>
      </w:r>
      <w:r w:rsidRPr="001D0329">
        <w:rPr>
          <w:sz w:val="28"/>
          <w:szCs w:val="28"/>
          <w:lang w:eastAsia="en-US"/>
        </w:rPr>
        <w:t>«Дары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осени»,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«Лесной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хоровод».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3.6.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Пропорции.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Этюд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портрета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человека</w:t>
      </w:r>
      <w:r>
        <w:rPr>
          <w:b/>
          <w:bCs/>
          <w:i/>
          <w:iCs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Пропорции – соотношение частей по величине. Рассматривание портретных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отечественных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зарубежных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портрете.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Ознакомление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пропорциями,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правилами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особенностями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линейно-конструктивного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головы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основными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пропорциями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(взрослого,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ребенка).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портрета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 Материал - графитный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3.7.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Построение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предмета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от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осевой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линии.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«пропорции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Измерение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помощью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перенесение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работу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Плоскостное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объемное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</w:p>
    <w:p w:rsidR="00801C32" w:rsidRPr="001D0329" w:rsidRDefault="00801C32" w:rsidP="00801C32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в рисунке.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Применение линий различного характера для выразительности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рисунка.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натуры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симметричных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высоте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форме.</w:t>
      </w:r>
      <w:r w:rsidRPr="001D0329">
        <w:rPr>
          <w:spacing w:val="70"/>
          <w:sz w:val="28"/>
          <w:szCs w:val="28"/>
          <w:lang w:eastAsia="en-US"/>
        </w:rPr>
        <w:t xml:space="preserve"> </w:t>
      </w:r>
      <w:r w:rsidRPr="001D0329">
        <w:rPr>
          <w:i/>
          <w:sz w:val="28"/>
          <w:szCs w:val="28"/>
          <w:lang w:eastAsia="en-US"/>
        </w:rPr>
        <w:t>Материалы:</w:t>
      </w:r>
      <w:r w:rsidRPr="001D0329">
        <w:rPr>
          <w:i/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А3, гуашь,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палитра,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кисти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3.8.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Рисование</w:t>
      </w:r>
      <w:r w:rsidRPr="001D0329">
        <w:rPr>
          <w:b/>
          <w:bCs/>
          <w:i/>
          <w:iCs/>
          <w:spacing w:val="5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натуры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и</w:t>
      </w:r>
      <w:r w:rsidRPr="001D0329">
        <w:rPr>
          <w:b/>
          <w:bCs/>
          <w:i/>
          <w:iCs/>
          <w:spacing w:val="5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по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памяти.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Этюд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фигуры</w:t>
      </w:r>
      <w:r w:rsidRPr="001D0329">
        <w:rPr>
          <w:b/>
          <w:bCs/>
          <w:i/>
          <w:iCs/>
          <w:spacing w:val="5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человека</w:t>
      </w:r>
      <w:r>
        <w:rPr>
          <w:b/>
          <w:bCs/>
          <w:i/>
          <w:iCs/>
          <w:spacing w:val="52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Изучение натуры. Изображение натуры с «нужными» деталями. Рисование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натуры. Рисование по памяти. Цельность и декоративность колористического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решения. Развитие навыков и умений работы с акварелью или гуашью. Поиск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интересной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живописно-пластической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Лепка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цветом.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материальности.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-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пропорций</w:t>
      </w:r>
      <w:r w:rsidRPr="001D0329">
        <w:rPr>
          <w:spacing w:val="-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Грамотное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расположение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объёмной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lastRenderedPageBreak/>
        <w:t>формы.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наброски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композиционные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поиски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человека.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 акварель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гуашь.</w:t>
      </w:r>
    </w:p>
    <w:p w:rsidR="00801C32" w:rsidRPr="005629FB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этюды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человека.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4.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Декоративное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рисование</w:t>
      </w:r>
      <w:r>
        <w:rPr>
          <w:b/>
          <w:bCs/>
          <w:spacing w:val="-4"/>
          <w:sz w:val="28"/>
          <w:szCs w:val="28"/>
          <w:u w:val="single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Декоративное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роль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развитии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детей.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развития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абстрактного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мышления,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творческой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импровизации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ребенка.</w:t>
      </w:r>
    </w:p>
    <w:p w:rsidR="00801C32" w:rsidRPr="001D0329" w:rsidRDefault="00801C32" w:rsidP="00801C32">
      <w:pPr>
        <w:widowControl w:val="0"/>
        <w:autoSpaceDE w:val="0"/>
        <w:autoSpaceDN w:val="0"/>
        <w:spacing w:before="1"/>
        <w:ind w:firstLine="709"/>
        <w:jc w:val="both"/>
        <w:rPr>
          <w:sz w:val="32"/>
          <w:szCs w:val="28"/>
          <w:lang w:eastAsia="en-US"/>
        </w:rPr>
      </w:pPr>
    </w:p>
    <w:p w:rsidR="00801C32" w:rsidRPr="005629FB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 xml:space="preserve">Тема  </w:t>
      </w:r>
      <w:r w:rsidRPr="001D0329">
        <w:rPr>
          <w:b/>
          <w:bCs/>
          <w:i/>
          <w:iCs/>
          <w:spacing w:val="10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4.1.   </w:t>
      </w:r>
      <w:r w:rsidRPr="001D0329">
        <w:rPr>
          <w:b/>
          <w:bCs/>
          <w:i/>
          <w:iCs/>
          <w:spacing w:val="1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Симметрия   </w:t>
      </w:r>
      <w:r w:rsidRPr="001D0329">
        <w:rPr>
          <w:b/>
          <w:bCs/>
          <w:i/>
          <w:iCs/>
          <w:spacing w:val="9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в   </w:t>
      </w:r>
      <w:r w:rsidRPr="001D0329">
        <w:rPr>
          <w:b/>
          <w:bCs/>
          <w:i/>
          <w:iCs/>
          <w:spacing w:val="8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композиции.   </w:t>
      </w:r>
      <w:r w:rsidRPr="001D0329">
        <w:rPr>
          <w:b/>
          <w:bCs/>
          <w:i/>
          <w:iCs/>
          <w:spacing w:val="9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Статическая   </w:t>
      </w:r>
      <w:r w:rsidRPr="001D0329">
        <w:rPr>
          <w:b/>
          <w:bCs/>
          <w:i/>
          <w:iCs/>
          <w:spacing w:val="10"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 xml:space="preserve">композиция. </w:t>
      </w:r>
      <w:r w:rsidRPr="001D0329">
        <w:rPr>
          <w:b/>
          <w:i/>
          <w:sz w:val="28"/>
          <w:szCs w:val="22"/>
          <w:lang w:eastAsia="en-US"/>
        </w:rPr>
        <w:t>«Абстракция».</w:t>
      </w:r>
      <w:r w:rsidRPr="001D0329">
        <w:rPr>
          <w:b/>
          <w:i/>
          <w:spacing w:val="-2"/>
          <w:sz w:val="28"/>
          <w:szCs w:val="22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асимметрии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средней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вспомогательной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симметричной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игровых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способа изображения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симметрии:</w:t>
      </w:r>
    </w:p>
    <w:p w:rsidR="00801C32" w:rsidRPr="001D0329" w:rsidRDefault="00801C32" w:rsidP="00801C32">
      <w:pPr>
        <w:widowControl w:val="0"/>
        <w:numPr>
          <w:ilvl w:val="0"/>
          <w:numId w:val="3"/>
        </w:numPr>
        <w:tabs>
          <w:tab w:val="left" w:pos="1367"/>
        </w:tabs>
        <w:autoSpaceDE w:val="0"/>
        <w:autoSpaceDN w:val="0"/>
        <w:spacing w:line="321" w:lineRule="exact"/>
        <w:ind w:left="0" w:firstLine="709"/>
        <w:jc w:val="both"/>
        <w:rPr>
          <w:sz w:val="28"/>
          <w:szCs w:val="22"/>
          <w:lang w:eastAsia="en-US"/>
        </w:rPr>
      </w:pPr>
      <w:r w:rsidRPr="001D0329">
        <w:rPr>
          <w:sz w:val="28"/>
          <w:szCs w:val="22"/>
          <w:lang w:eastAsia="en-US"/>
        </w:rPr>
        <w:t>одновременное</w:t>
      </w:r>
      <w:r w:rsidRPr="001D0329">
        <w:rPr>
          <w:spacing w:val="-4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рисование</w:t>
      </w:r>
      <w:r w:rsidRPr="001D0329">
        <w:rPr>
          <w:spacing w:val="-4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двумя</w:t>
      </w:r>
      <w:r w:rsidRPr="001D0329">
        <w:rPr>
          <w:spacing w:val="-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руками</w:t>
      </w:r>
      <w:r w:rsidRPr="001D0329">
        <w:rPr>
          <w:spacing w:val="-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сразу;</w:t>
      </w:r>
    </w:p>
    <w:p w:rsidR="00801C32" w:rsidRPr="001D0329" w:rsidRDefault="00801C32" w:rsidP="00801C32">
      <w:pPr>
        <w:widowControl w:val="0"/>
        <w:numPr>
          <w:ilvl w:val="0"/>
          <w:numId w:val="3"/>
        </w:numPr>
        <w:tabs>
          <w:tab w:val="left" w:pos="1520"/>
        </w:tabs>
        <w:autoSpaceDE w:val="0"/>
        <w:autoSpaceDN w:val="0"/>
        <w:spacing w:before="48" w:line="276" w:lineRule="auto"/>
        <w:ind w:left="0" w:firstLine="709"/>
        <w:jc w:val="both"/>
        <w:rPr>
          <w:sz w:val="28"/>
          <w:szCs w:val="22"/>
          <w:lang w:eastAsia="en-US"/>
        </w:rPr>
      </w:pPr>
      <w:r w:rsidRPr="001D0329">
        <w:rPr>
          <w:sz w:val="28"/>
          <w:szCs w:val="22"/>
          <w:lang w:eastAsia="en-US"/>
        </w:rPr>
        <w:t>использование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сложенного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листа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бумаги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в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технике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«монотипия»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с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дальнейшей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прорисовкой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деталей.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2"/>
          <w:lang w:eastAsia="en-US"/>
        </w:rPr>
      </w:pPr>
      <w:r w:rsidRPr="001D0329">
        <w:rPr>
          <w:i/>
          <w:sz w:val="28"/>
          <w:szCs w:val="22"/>
          <w:u w:val="single"/>
          <w:lang w:eastAsia="en-US"/>
        </w:rPr>
        <w:t>Практическое занятие</w:t>
      </w:r>
      <w:r w:rsidRPr="001D0329">
        <w:rPr>
          <w:sz w:val="28"/>
          <w:szCs w:val="22"/>
          <w:lang w:eastAsia="en-US"/>
        </w:rPr>
        <w:t>. Задания-игры: «Чего на свете не бывает?», «Чудо</w:t>
      </w:r>
      <w:r>
        <w:rPr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-</w:t>
      </w:r>
      <w:r w:rsidRPr="001D0329">
        <w:rPr>
          <w:spacing w:val="1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бабочка», «Образ</w:t>
      </w:r>
      <w:r w:rsidRPr="001D0329">
        <w:rPr>
          <w:spacing w:val="3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из</w:t>
      </w:r>
      <w:r w:rsidRPr="001D0329"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пятна».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b/>
          <w:i/>
          <w:sz w:val="28"/>
          <w:szCs w:val="28"/>
          <w:lang w:eastAsia="en-US"/>
        </w:rPr>
        <w:t>Тема 4.2. Стилизация. Стилиза</w:t>
      </w:r>
      <w:r>
        <w:rPr>
          <w:b/>
          <w:i/>
          <w:sz w:val="28"/>
          <w:szCs w:val="28"/>
          <w:lang w:eastAsia="en-US"/>
        </w:rPr>
        <w:t xml:space="preserve">ция растительных форм. </w:t>
      </w:r>
      <w:r w:rsidRPr="001D0329">
        <w:rPr>
          <w:sz w:val="28"/>
          <w:szCs w:val="28"/>
          <w:lang w:eastAsia="en-US"/>
        </w:rPr>
        <w:t>Стилизация</w:t>
      </w:r>
      <w:r w:rsidRPr="001D0329">
        <w:rPr>
          <w:spacing w:val="1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упрощение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обобщение</w:t>
      </w:r>
      <w:r w:rsidRPr="001D0329">
        <w:rPr>
          <w:spacing w:val="1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природных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форм.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художественного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видения</w:t>
      </w:r>
      <w:r w:rsidRPr="001D0329">
        <w:rPr>
          <w:spacing w:val="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мира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детьми: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яркость</w:t>
      </w:r>
      <w:r w:rsidRPr="001D0329">
        <w:rPr>
          <w:spacing w:val="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восприятия,</w:t>
      </w:r>
      <w:r w:rsidRPr="001D0329">
        <w:rPr>
          <w:spacing w:val="1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плоскостное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мышление,</w:t>
      </w:r>
      <w:r w:rsidRPr="001D0329">
        <w:rPr>
          <w:spacing w:val="2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двухмерность</w:t>
      </w:r>
      <w:r w:rsidRPr="001D0329">
        <w:rPr>
          <w:spacing w:val="2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изображения.</w:t>
      </w:r>
      <w:r w:rsidRPr="001D0329">
        <w:rPr>
          <w:spacing w:val="3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Стилизация</w:t>
      </w:r>
      <w:r w:rsidRPr="001D0329">
        <w:rPr>
          <w:spacing w:val="2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2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</w:t>
      </w:r>
      <w:r w:rsidRPr="001D0329">
        <w:rPr>
          <w:spacing w:val="3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детского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рисования.</w:t>
      </w:r>
      <w:r w:rsidRPr="001D0329">
        <w:rPr>
          <w:spacing w:val="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Стилизация</w:t>
      </w:r>
      <w:r w:rsidRPr="001D0329">
        <w:rPr>
          <w:spacing w:val="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растительных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форм.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растительных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мотивов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искусстве.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Продолжать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графическими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(линия,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штрих,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пятно)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образование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помощью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элемента.</w:t>
      </w:r>
    </w:p>
    <w:p w:rsidR="00801C32" w:rsidRDefault="00801C32" w:rsidP="00801C32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 занятие</w:t>
      </w:r>
      <w:r w:rsidRPr="001D0329">
        <w:rPr>
          <w:sz w:val="28"/>
          <w:szCs w:val="28"/>
          <w:lang w:eastAsia="en-US"/>
        </w:rPr>
        <w:t>. Примерные задания: «Древо жизни», «Чудо цветок»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 самостоятельной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 сбор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материала,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 растений,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трансформация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декоративное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 (модуль).</w:t>
      </w:r>
      <w:r>
        <w:rPr>
          <w:sz w:val="28"/>
          <w:szCs w:val="28"/>
          <w:lang w:eastAsia="en-US"/>
        </w:rPr>
        <w:t xml:space="preserve">    </w:t>
      </w:r>
    </w:p>
    <w:p w:rsidR="00801C32" w:rsidRPr="001D0329" w:rsidRDefault="00801C32" w:rsidP="00801C32">
      <w:pPr>
        <w:widowControl w:val="0"/>
        <w:autoSpaceDE w:val="0"/>
        <w:autoSpaceDN w:val="0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4.3.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Буквица.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Декоративные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узоры</w:t>
      </w:r>
      <w:r w:rsidRPr="001D0329">
        <w:rPr>
          <w:bCs/>
          <w:iCs/>
          <w:sz w:val="28"/>
          <w:szCs w:val="28"/>
          <w:lang w:eastAsia="en-US"/>
        </w:rPr>
        <w:t>.</w:t>
      </w:r>
      <w:r w:rsidRPr="001D0329">
        <w:rPr>
          <w:bCs/>
          <w:iCs/>
          <w:spacing w:val="-3"/>
          <w:sz w:val="28"/>
          <w:szCs w:val="28"/>
          <w:lang w:eastAsia="en-US"/>
        </w:rPr>
        <w:t xml:space="preserve"> 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Узоры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украшения.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(снежинки,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морозные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оконном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стекле).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придуманные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художником.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многообразие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узоров.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«буквица»,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 с написанием буквицы. Грамотная компоновка изображения 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 на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буквице.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буквы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фамилии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имени.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графитный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гелиевая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ручка,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линеры,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фломастеры. Формат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А-3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4.4.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Декоративный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натюрморт</w:t>
      </w:r>
      <w:r>
        <w:rPr>
          <w:b/>
          <w:bCs/>
          <w:i/>
          <w:iCs/>
          <w:spacing w:val="-4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pacing w:val="-2"/>
          <w:sz w:val="28"/>
          <w:szCs w:val="28"/>
          <w:lang w:eastAsia="en-US"/>
        </w:rPr>
        <w:lastRenderedPageBreak/>
        <w:t>Декоративно-прикладная</w:t>
      </w:r>
      <w:r w:rsidRPr="001D0329">
        <w:rPr>
          <w:spacing w:val="-15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композиция</w:t>
      </w:r>
      <w:r w:rsidRPr="001D0329">
        <w:rPr>
          <w:spacing w:val="-17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</w:t>
      </w:r>
      <w:r w:rsidRPr="001D0329">
        <w:rPr>
          <w:spacing w:val="-15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применением</w:t>
      </w:r>
      <w:r w:rsidRPr="001D0329">
        <w:rPr>
          <w:spacing w:val="-17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стилизации,</w:t>
      </w:r>
      <w:r w:rsidRPr="001D0329">
        <w:rPr>
          <w:spacing w:val="-15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асимметрии.</w:t>
      </w:r>
      <w:r w:rsidRPr="001D0329">
        <w:rPr>
          <w:spacing w:val="-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Смещение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художниками: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И.И.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Машков, А.В. Куприн. Лепка формы с учетом светотени. Передача объема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пространства,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цветотональные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Выявить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четкие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тональные и цветовые отношения предмета и фона. Вылепить формы цветом,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решить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силуэт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полутона.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контрастами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переднего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плана.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навыков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гуашью.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Практическое занятие</w:t>
      </w:r>
      <w:r w:rsidRPr="001D0329">
        <w:rPr>
          <w:sz w:val="28"/>
          <w:szCs w:val="28"/>
          <w:lang w:eastAsia="en-US"/>
        </w:rPr>
        <w:t>. Примерные задания: «Пасхальный» с одним простым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быта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цилиндрической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светлой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драпировке.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 Материал:</w:t>
      </w:r>
      <w:r w:rsidRPr="001D0329">
        <w:rPr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гуашь.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4.5. Исторический жанр. Композиционная организация картинной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плоскости.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Особенности исторического жанра. Иллюстрации к историческим событиям.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Раскрытие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идейного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содержания.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сложного</w:t>
      </w:r>
      <w:r w:rsidRPr="001D0329">
        <w:rPr>
          <w:spacing w:val="7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образа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гармонии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методами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выделения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станковой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единой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целостной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соподчиненности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гармонии.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Изучение культуры различных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времен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стран.</w:t>
      </w:r>
    </w:p>
    <w:p w:rsidR="00801C32" w:rsidRPr="001D0329" w:rsidRDefault="00801C32" w:rsidP="00801C32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«Древний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мир»,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эпоху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фараонов»,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«Добрая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история».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Несложный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сюжет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двумя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фигурами,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двухплановое пространство с ярко выраженным эмоциональным окрасом 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учетом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книжной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графики.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выбор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ученика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(смешанная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техника).</w:t>
      </w:r>
    </w:p>
    <w:p w:rsidR="00801C32" w:rsidRPr="005629FB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Задание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самостоятельной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трех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эскизов,</w:t>
      </w:r>
      <w:r w:rsidRPr="001D0329">
        <w:rPr>
          <w:spacing w:val="7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отбор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самого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выразительного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эпизода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наиболее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полного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его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раскрытия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сюжета.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5.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Пейзаж</w:t>
      </w:r>
      <w:r>
        <w:rPr>
          <w:b/>
          <w:bCs/>
          <w:spacing w:val="-2"/>
          <w:sz w:val="28"/>
          <w:szCs w:val="28"/>
          <w:u w:val="single"/>
          <w:lang w:eastAsia="en-US"/>
        </w:rPr>
        <w:t>.</w:t>
      </w:r>
    </w:p>
    <w:p w:rsidR="00801C32" w:rsidRPr="005629FB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Работа над пейзажем как средство воспитания эстетического отношения 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природе,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умения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видеть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ее красоту 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разные времена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года.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5.1.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Воздушная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перспектива.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Тональность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Ознакомление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изменением тона, цвета, размера в перспективе. Применение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выражения,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используемые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воздушной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перспективы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настроения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пейзаже.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пейзаже.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Выбор</w:t>
      </w:r>
      <w:r w:rsidRPr="001D0329">
        <w:rPr>
          <w:spacing w:val="-12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сюжета,</w:t>
      </w:r>
      <w:r w:rsidRPr="001D0329">
        <w:rPr>
          <w:spacing w:val="-12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формата.</w:t>
      </w:r>
      <w:r w:rsidRPr="001D0329">
        <w:rPr>
          <w:spacing w:val="-14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Организация</w:t>
      </w:r>
      <w:r w:rsidRPr="001D0329">
        <w:rPr>
          <w:spacing w:val="-13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сюжета</w:t>
      </w:r>
      <w:r w:rsidRPr="001D0329">
        <w:rPr>
          <w:spacing w:val="-16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на</w:t>
      </w:r>
      <w:r w:rsidRPr="001D0329">
        <w:rPr>
          <w:spacing w:val="-16"/>
          <w:sz w:val="28"/>
          <w:szCs w:val="28"/>
          <w:lang w:eastAsia="en-US"/>
        </w:rPr>
        <w:t xml:space="preserve"> </w:t>
      </w:r>
      <w:r w:rsidRPr="001D0329">
        <w:rPr>
          <w:spacing w:val="-1"/>
          <w:sz w:val="28"/>
          <w:szCs w:val="28"/>
          <w:lang w:eastAsia="en-US"/>
        </w:rPr>
        <w:t>плоскости.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гаммы.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Осмысленная</w:t>
      </w:r>
      <w:r w:rsidRPr="001D0329">
        <w:rPr>
          <w:spacing w:val="6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организация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формата</w:t>
      </w:r>
      <w:r w:rsidRPr="001D0329">
        <w:rPr>
          <w:spacing w:val="6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листа.</w:t>
      </w:r>
      <w:r w:rsidRPr="001D0329">
        <w:rPr>
          <w:spacing w:val="6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Ознакомление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5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композицией</w:t>
      </w:r>
      <w:r w:rsidRPr="001D0329">
        <w:rPr>
          <w:spacing w:val="5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одной</w:t>
      </w:r>
      <w:r w:rsidRPr="001D0329">
        <w:rPr>
          <w:spacing w:val="-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доминантой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без</w:t>
      </w:r>
      <w:r w:rsidRPr="001D0329">
        <w:rPr>
          <w:spacing w:val="-1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выделения</w:t>
      </w:r>
      <w:r w:rsidRPr="001D0329">
        <w:rPr>
          <w:spacing w:val="-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доминанты.</w:t>
      </w:r>
    </w:p>
    <w:p w:rsidR="00801C32" w:rsidRPr="005629FB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2"/>
          <w:lang w:eastAsia="en-US"/>
        </w:rPr>
      </w:pPr>
      <w:r w:rsidRPr="001D0329">
        <w:rPr>
          <w:i/>
          <w:sz w:val="28"/>
          <w:szCs w:val="22"/>
          <w:u w:val="single"/>
          <w:lang w:eastAsia="en-US"/>
        </w:rPr>
        <w:t>Практическое</w:t>
      </w:r>
      <w:r w:rsidRPr="001D0329">
        <w:rPr>
          <w:i/>
          <w:spacing w:val="15"/>
          <w:sz w:val="28"/>
          <w:szCs w:val="22"/>
          <w:u w:val="single"/>
          <w:lang w:eastAsia="en-US"/>
        </w:rPr>
        <w:t xml:space="preserve"> </w:t>
      </w:r>
      <w:r w:rsidRPr="001D0329">
        <w:rPr>
          <w:i/>
          <w:sz w:val="28"/>
          <w:szCs w:val="22"/>
          <w:u w:val="single"/>
          <w:lang w:eastAsia="en-US"/>
        </w:rPr>
        <w:t>занятие</w:t>
      </w:r>
      <w:r w:rsidRPr="001D0329">
        <w:rPr>
          <w:sz w:val="28"/>
          <w:szCs w:val="22"/>
          <w:lang w:eastAsia="en-US"/>
        </w:rPr>
        <w:t>.</w:t>
      </w:r>
      <w:r w:rsidRPr="001D0329">
        <w:rPr>
          <w:spacing w:val="13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Примерные</w:t>
      </w:r>
      <w:r w:rsidRPr="001D0329">
        <w:rPr>
          <w:spacing w:val="1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задания:</w:t>
      </w:r>
      <w:r w:rsidRPr="001D0329">
        <w:rPr>
          <w:spacing w:val="1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«Морской</w:t>
      </w:r>
      <w:r w:rsidRPr="001D0329">
        <w:rPr>
          <w:spacing w:val="15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пейзаж»,</w:t>
      </w:r>
      <w:r w:rsidRPr="001D0329">
        <w:rPr>
          <w:spacing w:val="1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«Деревня», </w:t>
      </w:r>
      <w:r w:rsidRPr="001D0329">
        <w:rPr>
          <w:sz w:val="28"/>
          <w:szCs w:val="28"/>
          <w:lang w:eastAsia="en-US"/>
        </w:rPr>
        <w:t>«Лесная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тропинка».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5.2. Передача плановости в п</w:t>
      </w:r>
      <w:r>
        <w:rPr>
          <w:b/>
          <w:bCs/>
          <w:i/>
          <w:iCs/>
          <w:sz w:val="28"/>
          <w:szCs w:val="28"/>
          <w:lang w:eastAsia="en-US"/>
        </w:rPr>
        <w:t>ейзаже. Влияние линии горизонта.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 xml:space="preserve">Многоплановая композиция на основе зарисовок открытого пространства </w:t>
      </w:r>
      <w:r w:rsidRPr="001D0329">
        <w:rPr>
          <w:sz w:val="28"/>
          <w:szCs w:val="28"/>
          <w:lang w:eastAsia="en-US"/>
        </w:rPr>
        <w:lastRenderedPageBreak/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перспективой.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Разнообразные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цветотональные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земли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неба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погодных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состояниях.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Колористические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погоды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освещения.</w:t>
      </w:r>
    </w:p>
    <w:p w:rsidR="00801C32" w:rsidRPr="005629FB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Практическое</w:t>
      </w:r>
      <w:r w:rsidRPr="001D0329">
        <w:rPr>
          <w:spacing w:val="91"/>
          <w:sz w:val="28"/>
          <w:szCs w:val="28"/>
          <w:u w:val="single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занятие.</w:t>
      </w:r>
      <w:r w:rsidRPr="001D0329">
        <w:rPr>
          <w:sz w:val="28"/>
          <w:szCs w:val="28"/>
          <w:lang w:eastAsia="en-US"/>
        </w:rPr>
        <w:t xml:space="preserve">  </w:t>
      </w:r>
      <w:r w:rsidRPr="001D0329">
        <w:rPr>
          <w:spacing w:val="2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Примерные  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задания:  </w:t>
      </w:r>
      <w:r w:rsidRPr="001D0329">
        <w:rPr>
          <w:spacing w:val="2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«Закат»,  </w:t>
      </w:r>
      <w:r w:rsidRPr="001D0329">
        <w:rPr>
          <w:spacing w:val="2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 xml:space="preserve">«Хмурый  </w:t>
      </w:r>
      <w:r w:rsidRPr="001D0329">
        <w:rPr>
          <w:spacing w:val="1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день», </w:t>
      </w:r>
      <w:r w:rsidRPr="001D0329">
        <w:rPr>
          <w:sz w:val="28"/>
          <w:szCs w:val="28"/>
          <w:lang w:eastAsia="en-US"/>
        </w:rPr>
        <w:t>«Солнечный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денек».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</w:t>
      </w:r>
      <w:r>
        <w:rPr>
          <w:sz w:val="28"/>
          <w:szCs w:val="28"/>
          <w:lang w:eastAsia="en-US"/>
        </w:rPr>
        <w:t>варель.</w:t>
      </w:r>
    </w:p>
    <w:p w:rsidR="00801C32" w:rsidRPr="001D0329" w:rsidRDefault="00801C32" w:rsidP="00801C32">
      <w:pPr>
        <w:widowControl w:val="0"/>
        <w:autoSpaceDE w:val="0"/>
        <w:autoSpaceDN w:val="0"/>
        <w:spacing w:before="1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5.3.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Времена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года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tabs>
          <w:tab w:val="left" w:pos="3322"/>
          <w:tab w:val="left" w:pos="4997"/>
          <w:tab w:val="left" w:pos="7486"/>
          <w:tab w:val="left" w:pos="8795"/>
          <w:tab w:val="left" w:pos="10169"/>
        </w:tabs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Формирование целостного колористического </w:t>
      </w:r>
      <w:r w:rsidRPr="001D0329">
        <w:rPr>
          <w:sz w:val="28"/>
          <w:szCs w:val="28"/>
          <w:lang w:eastAsia="en-US"/>
        </w:rPr>
        <w:t>видения</w:t>
      </w:r>
      <w:r w:rsidRPr="001D0329">
        <w:rPr>
          <w:sz w:val="28"/>
          <w:szCs w:val="28"/>
          <w:lang w:eastAsia="en-US"/>
        </w:rPr>
        <w:tab/>
        <w:t>пейзажа,</w:t>
      </w:r>
      <w:r w:rsidRPr="001D0329">
        <w:rPr>
          <w:sz w:val="28"/>
          <w:szCs w:val="28"/>
          <w:lang w:eastAsia="en-US"/>
        </w:rPr>
        <w:tab/>
      </w:r>
      <w:r w:rsidRPr="001D0329">
        <w:rPr>
          <w:spacing w:val="-2"/>
          <w:sz w:val="28"/>
          <w:szCs w:val="28"/>
          <w:lang w:eastAsia="en-US"/>
        </w:rPr>
        <w:t>его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особенностей 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разное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время года.</w:t>
      </w:r>
    </w:p>
    <w:p w:rsidR="00801C32" w:rsidRPr="001D0329" w:rsidRDefault="00801C32" w:rsidP="00801C32">
      <w:pPr>
        <w:widowControl w:val="0"/>
        <w:tabs>
          <w:tab w:val="left" w:pos="3143"/>
          <w:tab w:val="left" w:pos="4407"/>
          <w:tab w:val="left" w:pos="6010"/>
          <w:tab w:val="left" w:pos="7224"/>
          <w:tab w:val="left" w:pos="8555"/>
          <w:tab w:val="left" w:pos="9831"/>
        </w:tabs>
        <w:autoSpaceDE w:val="0"/>
        <w:autoSpaceDN w:val="0"/>
        <w:spacing w:line="321" w:lineRule="exact"/>
        <w:ind w:firstLine="709"/>
        <w:jc w:val="both"/>
        <w:rPr>
          <w:sz w:val="28"/>
          <w:szCs w:val="22"/>
          <w:lang w:eastAsia="en-US"/>
        </w:rPr>
      </w:pPr>
      <w:r>
        <w:rPr>
          <w:i/>
          <w:sz w:val="28"/>
          <w:szCs w:val="22"/>
          <w:u w:val="single"/>
          <w:lang w:eastAsia="en-US"/>
        </w:rPr>
        <w:t xml:space="preserve">Практическое </w:t>
      </w:r>
      <w:r w:rsidRPr="001D0329">
        <w:rPr>
          <w:i/>
          <w:sz w:val="28"/>
          <w:szCs w:val="22"/>
          <w:u w:val="single"/>
          <w:lang w:eastAsia="en-US"/>
        </w:rPr>
        <w:t>занятие</w:t>
      </w:r>
      <w:r>
        <w:rPr>
          <w:sz w:val="28"/>
          <w:szCs w:val="22"/>
          <w:lang w:eastAsia="en-US"/>
        </w:rPr>
        <w:t xml:space="preserve">. Примерные задания: «Царство </w:t>
      </w:r>
      <w:r w:rsidRPr="001D0329">
        <w:rPr>
          <w:sz w:val="28"/>
          <w:szCs w:val="22"/>
          <w:lang w:eastAsia="en-US"/>
        </w:rPr>
        <w:t>осеннего</w:t>
      </w:r>
      <w:r w:rsidRPr="001D0329">
        <w:rPr>
          <w:sz w:val="28"/>
          <w:szCs w:val="22"/>
          <w:lang w:eastAsia="en-US"/>
        </w:rPr>
        <w:tab/>
        <w:t>леса»,</w:t>
      </w:r>
    </w:p>
    <w:p w:rsidR="00801C32" w:rsidRPr="003A66BD" w:rsidRDefault="00801C32" w:rsidP="00801C32">
      <w:pPr>
        <w:widowControl w:val="0"/>
        <w:autoSpaceDE w:val="0"/>
        <w:autoSpaceDN w:val="0"/>
        <w:spacing w:before="48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«Хрустальная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зима».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гуашь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акварель.</w:t>
      </w:r>
    </w:p>
    <w:p w:rsidR="00801C32" w:rsidRPr="003A66BD" w:rsidRDefault="00801C32" w:rsidP="00801C32">
      <w:pPr>
        <w:widowControl w:val="0"/>
        <w:autoSpaceDE w:val="0"/>
        <w:autoSpaceDN w:val="0"/>
        <w:spacing w:before="1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6.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Выразительные</w:t>
      </w:r>
      <w:r w:rsidRPr="001D0329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средства</w:t>
      </w:r>
      <w:r w:rsidRPr="001D0329">
        <w:rPr>
          <w:b/>
          <w:bCs/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графических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материалов</w:t>
      </w:r>
      <w:r>
        <w:rPr>
          <w:b/>
          <w:bCs/>
          <w:spacing w:val="-4"/>
          <w:sz w:val="28"/>
          <w:szCs w:val="28"/>
          <w:u w:val="single"/>
          <w:lang w:eastAsia="en-US"/>
        </w:rPr>
        <w:t>.</w:t>
      </w:r>
    </w:p>
    <w:p w:rsidR="00801C32" w:rsidRPr="003A66BD" w:rsidRDefault="00801C32" w:rsidP="00801C32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Разнообразие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</w:t>
      </w:r>
      <w:r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графических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материалов.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Художественные образы, создаваемые с помощью графических материалов: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добрые 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злые, веселые 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грустные,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простые 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загадочные.</w:t>
      </w:r>
    </w:p>
    <w:p w:rsidR="00801C32" w:rsidRPr="001D0329" w:rsidRDefault="00801C32" w:rsidP="00801C32">
      <w:pPr>
        <w:widowControl w:val="0"/>
        <w:autoSpaceDE w:val="0"/>
        <w:autoSpaceDN w:val="0"/>
        <w:spacing w:before="1"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6.1. Цветные карандаши. Особенности моделирования светотенью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формы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предметов разных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фактур.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(3 часа)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многочисленных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оттенков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путем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мягкого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сплавления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карандашей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предметов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металла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стекла.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особенности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металла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графическими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средствами.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Грамотная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компоновка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листе.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больших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тональных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отношений.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Цельность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изображения.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 занятие</w:t>
      </w:r>
      <w:r w:rsidRPr="001D0329">
        <w:rPr>
          <w:sz w:val="28"/>
          <w:szCs w:val="28"/>
          <w:lang w:eastAsia="en-US"/>
        </w:rPr>
        <w:t>. Примерные задания: «Цветной ветер», «Принцесса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Осень», «Разноцветные ежики», «Натюрморт с металлической и стеклянной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посудой»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Фон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нейтральный.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Освещение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четко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направленное.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 –</w:t>
      </w:r>
      <w:r w:rsidRPr="001D0329">
        <w:rPr>
          <w:spacing w:val="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мягкие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акварельные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цветные карандаши.</w:t>
      </w:r>
    </w:p>
    <w:p w:rsidR="00801C32" w:rsidRPr="003A66BD" w:rsidRDefault="00801C32" w:rsidP="00801C32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работа: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металлических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стеклянных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предметов.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6.2.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Гелиевые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ручки,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фломастеры</w:t>
      </w:r>
      <w:r>
        <w:rPr>
          <w:b/>
          <w:bCs/>
          <w:i/>
          <w:iCs/>
          <w:spacing w:val="-3"/>
          <w:sz w:val="28"/>
          <w:szCs w:val="28"/>
          <w:lang w:eastAsia="en-US"/>
        </w:rPr>
        <w:t>.</w:t>
      </w:r>
    </w:p>
    <w:p w:rsidR="00801C32" w:rsidRPr="001D0329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возможностями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гелиевой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ручкой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разнообразных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(изящных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резких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жестких).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непрерывной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короткими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мини-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черточками (штрихами).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Тонкие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отношения.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«цветовая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гамма»,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«колорит».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 понятия композиционный центр. Изучение анатомии строения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человеческих рук.</w:t>
      </w:r>
    </w:p>
    <w:p w:rsidR="00801C32" w:rsidRPr="001D0329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«Лесной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волшебник»,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«В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траве»,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«Паук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паутина»,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завтрак»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Материалы: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фломастеры, гелиевые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ручки,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линеры.</w:t>
      </w:r>
    </w:p>
    <w:p w:rsidR="00801C32" w:rsidRPr="003A66BD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Самостоятельная работа: зарисовки человеческих рук с разных ракурсов 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lastRenderedPageBreak/>
        <w:t>натуры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памяти.</w:t>
      </w:r>
    </w:p>
    <w:p w:rsidR="00801C32" w:rsidRPr="001D0329" w:rsidRDefault="00801C32" w:rsidP="00801C3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6.3.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Восковые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мелки.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Декоративная</w:t>
      </w:r>
      <w:r w:rsidRPr="001D0329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композиция.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801C32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восковыми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мелками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фломастерами.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Экспериментирование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(накладывание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одного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другой).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видами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фломастеров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(тонкими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широкими,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цветными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монохромными).</w:t>
      </w:r>
    </w:p>
    <w:p w:rsidR="00801C32" w:rsidRDefault="00801C32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</w:p>
    <w:p w:rsidR="00762E56" w:rsidRPr="001D0329" w:rsidRDefault="00762E56" w:rsidP="00762E56">
      <w:pPr>
        <w:widowControl w:val="0"/>
        <w:autoSpaceDE w:val="0"/>
        <w:autoSpaceDN w:val="0"/>
        <w:spacing w:before="74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 с декоративной композицией, изучение растительных мотивов 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декоративном искусстве. Синтез новой формы на основе ее первоначальных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характеристик.</w:t>
      </w:r>
    </w:p>
    <w:p w:rsidR="00762E56" w:rsidRPr="0041232F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«Мой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дом»,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«У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бабушки».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простейшей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пейзажной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местности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растительных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стилизованных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объектов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(деревья,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растения).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масляная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пастель.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6.4. Уголь. Живописный рисунок. Фактура и материальность.</w:t>
      </w:r>
      <w:r w:rsidRPr="001D0329">
        <w:rPr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762E56" w:rsidRPr="001D0329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углем.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Выполнение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углем.</w:t>
      </w:r>
    </w:p>
    <w:p w:rsidR="00762E56" w:rsidRPr="001D0329" w:rsidRDefault="00762E56" w:rsidP="00762E56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грамотно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закомпоновать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изображение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добиться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выразительности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линий,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передать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пространство.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Художественная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возможность</w:t>
      </w:r>
      <w:r w:rsidRPr="001D0329">
        <w:rPr>
          <w:spacing w:val="7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угля.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Различные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приемы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растушевка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пальцем,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боковиной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кончиком.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Рисование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шероховатой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тонированной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бумаге: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свободного,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размашистого штриха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эффектом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бархатности угля.</w:t>
      </w:r>
    </w:p>
    <w:p w:rsidR="00762E56" w:rsidRPr="001D0329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живописном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рисунке.</w:t>
      </w:r>
    </w:p>
    <w:p w:rsidR="00762E56" w:rsidRPr="001D0329" w:rsidRDefault="00762E56" w:rsidP="00762E56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2"/>
          <w:lang w:eastAsia="en-US"/>
        </w:rPr>
      </w:pPr>
      <w:r w:rsidRPr="001D0329">
        <w:rPr>
          <w:i/>
          <w:sz w:val="28"/>
          <w:szCs w:val="22"/>
          <w:u w:val="single"/>
          <w:lang w:eastAsia="en-US"/>
        </w:rPr>
        <w:t>Практическое занятие</w:t>
      </w:r>
      <w:r w:rsidRPr="001D0329">
        <w:rPr>
          <w:sz w:val="28"/>
          <w:szCs w:val="22"/>
          <w:lang w:eastAsia="en-US"/>
        </w:rPr>
        <w:t>. Примерные задания: Натюрморт, пейзаж, подводный</w:t>
      </w:r>
      <w:r w:rsidRPr="001D0329">
        <w:rPr>
          <w:spacing w:val="-67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мир</w:t>
      </w:r>
      <w:r w:rsidRPr="001D0329">
        <w:rPr>
          <w:spacing w:val="-2"/>
          <w:sz w:val="28"/>
          <w:szCs w:val="22"/>
          <w:lang w:eastAsia="en-US"/>
        </w:rPr>
        <w:t xml:space="preserve"> </w:t>
      </w:r>
      <w:r w:rsidRPr="001D0329">
        <w:rPr>
          <w:sz w:val="28"/>
          <w:szCs w:val="22"/>
          <w:lang w:eastAsia="en-US"/>
        </w:rPr>
        <w:t>и.т.д.</w:t>
      </w:r>
    </w:p>
    <w:p w:rsidR="00762E56" w:rsidRPr="002742FD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-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уголь</w:t>
      </w:r>
    </w:p>
    <w:p w:rsidR="00762E56" w:rsidRPr="001D0329" w:rsidRDefault="00762E56" w:rsidP="00762E56">
      <w:pPr>
        <w:widowControl w:val="0"/>
        <w:autoSpaceDE w:val="0"/>
        <w:autoSpaceDN w:val="0"/>
        <w:spacing w:before="1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7.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Композиция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(9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часов)</w:t>
      </w:r>
    </w:p>
    <w:p w:rsidR="00762E56" w:rsidRPr="002742FD" w:rsidRDefault="00762E56" w:rsidP="00762E56">
      <w:pPr>
        <w:widowControl w:val="0"/>
        <w:autoSpaceDE w:val="0"/>
        <w:autoSpaceDN w:val="0"/>
        <w:spacing w:before="48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основными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правилами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композиции.</w:t>
      </w:r>
    </w:p>
    <w:p w:rsidR="00762E56" w:rsidRPr="001D0329" w:rsidRDefault="00762E56" w:rsidP="00762E56">
      <w:pPr>
        <w:widowControl w:val="0"/>
        <w:autoSpaceDE w:val="0"/>
        <w:autoSpaceDN w:val="0"/>
        <w:spacing w:before="1"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 7.1. Знакомство с основными законами и правилами композиции</w:t>
      </w:r>
      <w:r>
        <w:rPr>
          <w:b/>
          <w:bCs/>
          <w:i/>
          <w:iCs/>
          <w:sz w:val="28"/>
          <w:szCs w:val="28"/>
          <w:lang w:eastAsia="en-US"/>
        </w:rPr>
        <w:t>.</w:t>
      </w:r>
      <w:r w:rsidRPr="001D0329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Беседа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решающей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роли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изобразительном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искусстве.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Знакомство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законами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Анализ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репродукций.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Понятие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композиционного центра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способы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его выделения.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i/>
          <w:sz w:val="28"/>
          <w:szCs w:val="28"/>
          <w:u w:val="single"/>
          <w:lang w:eastAsia="en-US"/>
        </w:rPr>
        <w:t>Практическое</w:t>
      </w:r>
      <w:r w:rsidRPr="001D0329">
        <w:rPr>
          <w:i/>
          <w:spacing w:val="1"/>
          <w:sz w:val="28"/>
          <w:szCs w:val="28"/>
          <w:u w:val="single"/>
          <w:lang w:eastAsia="en-US"/>
        </w:rPr>
        <w:t xml:space="preserve">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 w:rsidRPr="001D0329">
        <w:rPr>
          <w:sz w:val="28"/>
          <w:szCs w:val="28"/>
          <w:lang w:eastAsia="en-US"/>
        </w:rPr>
        <w:t>.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Используется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минимум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изобразительных средств (геометрические формы), выполнить композицию</w:t>
      </w:r>
      <w:r w:rsidRPr="001D0329">
        <w:rPr>
          <w:spacing w:val="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плоскости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заданном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формате,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выделяя композиционный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центр.</w:t>
      </w:r>
    </w:p>
    <w:p w:rsidR="00762E56" w:rsidRPr="002742FD" w:rsidRDefault="00762E56" w:rsidP="00762E56">
      <w:pPr>
        <w:widowControl w:val="0"/>
        <w:autoSpaceDE w:val="0"/>
        <w:autoSpaceDN w:val="0"/>
        <w:spacing w:line="321" w:lineRule="exact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Материал: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техника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выбору.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А3.</w:t>
      </w:r>
    </w:p>
    <w:p w:rsidR="00762E56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1D0329">
        <w:rPr>
          <w:b/>
          <w:i/>
          <w:sz w:val="28"/>
          <w:szCs w:val="28"/>
          <w:lang w:eastAsia="en-US"/>
        </w:rPr>
        <w:t xml:space="preserve">Тема 7.2. Композиционный центр. Цветовые контрасты. 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Организация</w:t>
      </w:r>
      <w:r w:rsidRPr="001D0329">
        <w:rPr>
          <w:spacing w:val="4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формата</w:t>
      </w:r>
      <w:r w:rsidRPr="001D0329">
        <w:rPr>
          <w:spacing w:val="50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листа.</w:t>
      </w:r>
      <w:r w:rsidRPr="001D0329">
        <w:rPr>
          <w:spacing w:val="5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Композиционный</w:t>
      </w:r>
      <w:r w:rsidRPr="001D0329">
        <w:rPr>
          <w:spacing w:val="4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центр</w:t>
      </w:r>
      <w:r w:rsidRPr="001D0329">
        <w:rPr>
          <w:spacing w:val="4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–</w:t>
      </w:r>
      <w:r w:rsidRPr="001D0329">
        <w:rPr>
          <w:spacing w:val="4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это</w:t>
      </w:r>
      <w:r w:rsidRPr="001D0329">
        <w:rPr>
          <w:spacing w:val="49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доминирующее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пятно.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Оно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может</w:t>
      </w:r>
      <w:r w:rsidRPr="001D0329">
        <w:rPr>
          <w:spacing w:val="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менять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свое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место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листе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бумаги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зависимости</w:t>
      </w:r>
      <w:r w:rsidRPr="001D0329">
        <w:rPr>
          <w:spacing w:val="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от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желания</w:t>
      </w:r>
      <w:r w:rsidRPr="001D0329">
        <w:rPr>
          <w:spacing w:val="1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художника.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Закрепление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полученных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знаний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освоении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картинной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плоскости.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Создание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соблюдением</w:t>
      </w:r>
      <w:r w:rsidRPr="001D0329">
        <w:rPr>
          <w:spacing w:val="1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всех</w:t>
      </w:r>
      <w:r w:rsidRPr="001D0329">
        <w:rPr>
          <w:spacing w:val="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подготовительных этапов работы. Закрепление понятий «эмоциональное </w:t>
      </w:r>
      <w:r>
        <w:rPr>
          <w:sz w:val="28"/>
          <w:szCs w:val="28"/>
          <w:lang w:eastAsia="en-US"/>
        </w:rPr>
        <w:lastRenderedPageBreak/>
        <w:t xml:space="preserve">состояние», </w:t>
      </w:r>
      <w:r w:rsidRPr="001D0329">
        <w:rPr>
          <w:sz w:val="28"/>
          <w:szCs w:val="28"/>
          <w:lang w:eastAsia="en-US"/>
        </w:rPr>
        <w:t>«выделение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главного»,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передача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динамики.</w:t>
      </w:r>
      <w:r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u w:val="single"/>
          <w:lang w:eastAsia="en-US"/>
        </w:rPr>
        <w:t xml:space="preserve">Практическое </w:t>
      </w:r>
      <w:r w:rsidRPr="001D0329">
        <w:rPr>
          <w:i/>
          <w:sz w:val="28"/>
          <w:szCs w:val="28"/>
          <w:u w:val="single"/>
          <w:lang w:eastAsia="en-US"/>
        </w:rPr>
        <w:t>занятие</w:t>
      </w:r>
      <w:r>
        <w:rPr>
          <w:sz w:val="28"/>
          <w:szCs w:val="28"/>
          <w:lang w:eastAsia="en-US"/>
        </w:rPr>
        <w:t>. Примерные</w:t>
      </w:r>
      <w:r>
        <w:rPr>
          <w:sz w:val="28"/>
          <w:szCs w:val="28"/>
          <w:lang w:eastAsia="en-US"/>
        </w:rPr>
        <w:tab/>
        <w:t xml:space="preserve">задания: «Спорт, игры», </w:t>
      </w:r>
      <w:r w:rsidRPr="001D0329">
        <w:rPr>
          <w:spacing w:val="-1"/>
          <w:sz w:val="28"/>
          <w:szCs w:val="28"/>
          <w:lang w:eastAsia="en-US"/>
        </w:rPr>
        <w:t>«Ночной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город». Формат А3. Материал – гуашь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акварель.</w:t>
      </w:r>
    </w:p>
    <w:p w:rsidR="00762E56" w:rsidRPr="002742FD" w:rsidRDefault="00762E56" w:rsidP="00762E56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Задание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для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самостоятельной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работы: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зарисовки,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этюды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фигуры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интерьере.</w:t>
      </w:r>
    </w:p>
    <w:p w:rsidR="00762E56" w:rsidRPr="001D0329" w:rsidRDefault="00762E56" w:rsidP="00762E56">
      <w:pPr>
        <w:widowControl w:val="0"/>
        <w:tabs>
          <w:tab w:val="left" w:pos="2050"/>
          <w:tab w:val="left" w:pos="2691"/>
          <w:tab w:val="left" w:pos="3650"/>
          <w:tab w:val="left" w:pos="3995"/>
          <w:tab w:val="left" w:pos="5991"/>
          <w:tab w:val="left" w:pos="7780"/>
          <w:tab w:val="left" w:pos="8737"/>
          <w:tab w:val="left" w:pos="9382"/>
        </w:tabs>
        <w:autoSpaceDE w:val="0"/>
        <w:autoSpaceDN w:val="0"/>
        <w:spacing w:line="276" w:lineRule="auto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Тема 7.3. Ритм</w:t>
      </w:r>
      <w:r>
        <w:rPr>
          <w:b/>
          <w:bCs/>
          <w:i/>
          <w:iCs/>
          <w:sz w:val="28"/>
          <w:szCs w:val="28"/>
          <w:lang w:eastAsia="en-US"/>
        </w:rPr>
        <w:tab/>
        <w:t xml:space="preserve">в декоративной композиции. Ритм как 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>средство</w:t>
      </w:r>
      <w:r w:rsidRPr="001D0329">
        <w:rPr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композиционного</w:t>
      </w:r>
      <w:r w:rsidRPr="001D0329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строя</w:t>
      </w:r>
      <w:r>
        <w:rPr>
          <w:b/>
          <w:bCs/>
          <w:i/>
          <w:iCs/>
          <w:spacing w:val="-1"/>
          <w:sz w:val="28"/>
          <w:szCs w:val="28"/>
          <w:lang w:eastAsia="en-US"/>
        </w:rPr>
        <w:t>.</w:t>
      </w:r>
    </w:p>
    <w:p w:rsidR="00762E56" w:rsidRPr="001D0329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Композиция как ритм пятен. Разнообразные варианты ритмических пятен для</w:t>
      </w:r>
      <w:r w:rsidRPr="001D0329">
        <w:rPr>
          <w:spacing w:val="-68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передачи движения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в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композиции.</w:t>
      </w:r>
    </w:p>
    <w:p w:rsidR="00762E56" w:rsidRPr="002742FD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u w:val="single"/>
          <w:lang w:eastAsia="en-US"/>
        </w:rPr>
        <w:t>Практическое</w:t>
      </w:r>
      <w:r w:rsidRPr="001D0329">
        <w:rPr>
          <w:spacing w:val="-5"/>
          <w:sz w:val="28"/>
          <w:szCs w:val="28"/>
          <w:u w:val="single"/>
          <w:lang w:eastAsia="en-US"/>
        </w:rPr>
        <w:t xml:space="preserve"> </w:t>
      </w:r>
      <w:r w:rsidRPr="001D0329">
        <w:rPr>
          <w:sz w:val="28"/>
          <w:szCs w:val="28"/>
          <w:u w:val="single"/>
          <w:lang w:eastAsia="en-US"/>
        </w:rPr>
        <w:t>занятие.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Примерные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задания:</w:t>
      </w:r>
      <w:r w:rsidRPr="001D0329">
        <w:rPr>
          <w:spacing w:val="-4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«Космос»,</w:t>
      </w:r>
      <w:r w:rsidRPr="001D0329">
        <w:rPr>
          <w:spacing w:val="-3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«Другой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мир».</w:t>
      </w:r>
      <w:r w:rsidRPr="001D0329">
        <w:rPr>
          <w:spacing w:val="-6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Формат</w:t>
      </w:r>
      <w:r w:rsidRPr="001D0329">
        <w:rPr>
          <w:spacing w:val="-2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А3.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Материал –</w:t>
      </w:r>
      <w:r w:rsidRPr="001D0329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цветные фломастеры, линеры.</w:t>
      </w:r>
    </w:p>
    <w:p w:rsidR="00762E56" w:rsidRPr="002742FD" w:rsidRDefault="00762E56" w:rsidP="00762E56">
      <w:pPr>
        <w:widowControl w:val="0"/>
        <w:autoSpaceDE w:val="0"/>
        <w:autoSpaceDN w:val="0"/>
        <w:ind w:firstLine="709"/>
        <w:jc w:val="both"/>
        <w:outlineLvl w:val="0"/>
        <w:rPr>
          <w:b/>
          <w:bCs/>
          <w:color w:val="FF0000"/>
          <w:sz w:val="28"/>
          <w:szCs w:val="28"/>
          <w:lang w:eastAsia="en-US"/>
        </w:rPr>
      </w:pPr>
      <w:r w:rsidRPr="001D0329">
        <w:rPr>
          <w:b/>
          <w:bCs/>
          <w:sz w:val="28"/>
          <w:szCs w:val="28"/>
          <w:u w:val="single"/>
          <w:lang w:eastAsia="en-US"/>
        </w:rPr>
        <w:t>Раздел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8.</w:t>
      </w:r>
      <w:r w:rsidRPr="001D0329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Закрепление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пройденного</w:t>
      </w:r>
      <w:r w:rsidRPr="001D0329">
        <w:rPr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1D0329">
        <w:rPr>
          <w:b/>
          <w:bCs/>
          <w:sz w:val="28"/>
          <w:szCs w:val="28"/>
          <w:u w:val="single"/>
          <w:lang w:eastAsia="en-US"/>
        </w:rPr>
        <w:t>материала</w:t>
      </w:r>
      <w:r>
        <w:rPr>
          <w:b/>
          <w:bCs/>
          <w:spacing w:val="-4"/>
          <w:sz w:val="28"/>
          <w:szCs w:val="28"/>
          <w:u w:val="single"/>
          <w:lang w:eastAsia="en-US"/>
        </w:rPr>
        <w:t>.</w:t>
      </w:r>
    </w:p>
    <w:p w:rsidR="00762E56" w:rsidRPr="001D0329" w:rsidRDefault="00762E56" w:rsidP="00762E56">
      <w:pPr>
        <w:widowControl w:val="0"/>
        <w:autoSpaceDE w:val="0"/>
        <w:autoSpaceDN w:val="0"/>
        <w:spacing w:before="88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8.1.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Натюрморт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натуры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(графика).</w:t>
      </w:r>
      <w:r w:rsidRPr="001D0329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</w:p>
    <w:p w:rsidR="00762E56" w:rsidRPr="002742FD" w:rsidRDefault="00762E56" w:rsidP="00762E56">
      <w:pPr>
        <w:widowControl w:val="0"/>
        <w:autoSpaceDE w:val="0"/>
        <w:autoSpaceDN w:val="0"/>
        <w:spacing w:before="48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Рисунок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натюрморта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с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натуры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графитным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карандашом.</w:t>
      </w:r>
    </w:p>
    <w:p w:rsidR="00762E56" w:rsidRPr="001D0329" w:rsidRDefault="00762E56" w:rsidP="00762E56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D0329">
        <w:rPr>
          <w:b/>
          <w:bCs/>
          <w:i/>
          <w:iCs/>
          <w:sz w:val="28"/>
          <w:szCs w:val="28"/>
          <w:lang w:eastAsia="en-US"/>
        </w:rPr>
        <w:t>Тема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8.2.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Натюрморт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с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натуры</w:t>
      </w:r>
      <w:r w:rsidRPr="001D0329">
        <w:rPr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1D0329">
        <w:rPr>
          <w:b/>
          <w:bCs/>
          <w:i/>
          <w:iCs/>
          <w:sz w:val="28"/>
          <w:szCs w:val="28"/>
          <w:lang w:eastAsia="en-US"/>
        </w:rPr>
        <w:t>(живопись).</w:t>
      </w:r>
      <w:r w:rsidRPr="001D0329">
        <w:rPr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</w:p>
    <w:p w:rsidR="00762E56" w:rsidRPr="002742FD" w:rsidRDefault="00762E56" w:rsidP="00762E56">
      <w:pPr>
        <w:widowControl w:val="0"/>
        <w:autoSpaceDE w:val="0"/>
        <w:autoSpaceDN w:val="0"/>
        <w:spacing w:before="48"/>
        <w:jc w:val="both"/>
        <w:rPr>
          <w:sz w:val="28"/>
          <w:szCs w:val="28"/>
          <w:lang w:eastAsia="en-US"/>
        </w:rPr>
      </w:pPr>
      <w:r w:rsidRPr="001D0329">
        <w:rPr>
          <w:sz w:val="28"/>
          <w:szCs w:val="28"/>
          <w:lang w:eastAsia="en-US"/>
        </w:rPr>
        <w:t>Живопись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натюрморта</w:t>
      </w:r>
      <w:r w:rsidRPr="001D0329">
        <w:rPr>
          <w:spacing w:val="-5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гуашевыми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или</w:t>
      </w:r>
      <w:r w:rsidRPr="001D0329">
        <w:rPr>
          <w:spacing w:val="-7"/>
          <w:sz w:val="28"/>
          <w:szCs w:val="28"/>
          <w:lang w:eastAsia="en-US"/>
        </w:rPr>
        <w:t xml:space="preserve"> </w:t>
      </w:r>
      <w:r w:rsidRPr="001D0329">
        <w:rPr>
          <w:sz w:val="28"/>
          <w:szCs w:val="28"/>
          <w:lang w:eastAsia="en-US"/>
        </w:rPr>
        <w:t>акварельными</w:t>
      </w:r>
      <w:r w:rsidRPr="001D0329"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красками.</w:t>
      </w:r>
    </w:p>
    <w:p w:rsidR="00762E56" w:rsidRDefault="00762E56" w:rsidP="00762E56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  <w:r w:rsidRPr="001D0329">
        <w:rPr>
          <w:b/>
          <w:i/>
          <w:sz w:val="28"/>
          <w:szCs w:val="22"/>
          <w:lang w:eastAsia="en-US"/>
        </w:rPr>
        <w:t>Тема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8.3.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Композиция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на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свободную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тему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–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техника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исполнения</w:t>
      </w:r>
      <w:r w:rsidRPr="001D0329">
        <w:rPr>
          <w:b/>
          <w:i/>
          <w:spacing w:val="26"/>
          <w:sz w:val="28"/>
          <w:szCs w:val="22"/>
          <w:lang w:eastAsia="en-US"/>
        </w:rPr>
        <w:t xml:space="preserve"> </w:t>
      </w:r>
      <w:r w:rsidRPr="001D0329">
        <w:rPr>
          <w:b/>
          <w:i/>
          <w:sz w:val="28"/>
          <w:szCs w:val="22"/>
          <w:lang w:eastAsia="en-US"/>
        </w:rPr>
        <w:t>по</w:t>
      </w:r>
      <w:r w:rsidRPr="001D0329">
        <w:rPr>
          <w:b/>
          <w:i/>
          <w:spacing w:val="-67"/>
          <w:sz w:val="28"/>
          <w:szCs w:val="22"/>
          <w:lang w:eastAsia="en-US"/>
        </w:rPr>
        <w:t xml:space="preserve"> </w:t>
      </w:r>
      <w:r>
        <w:rPr>
          <w:b/>
          <w:i/>
          <w:sz w:val="28"/>
          <w:szCs w:val="22"/>
          <w:lang w:eastAsia="en-US"/>
        </w:rPr>
        <w:t>выбору обучающихся.</w:t>
      </w:r>
    </w:p>
    <w:p w:rsidR="00762E56" w:rsidRPr="003A66BD" w:rsidRDefault="00762E56" w:rsidP="00801C32">
      <w:pPr>
        <w:widowControl w:val="0"/>
        <w:autoSpaceDE w:val="0"/>
        <w:autoSpaceDN w:val="0"/>
        <w:spacing w:before="48" w:line="276" w:lineRule="auto"/>
        <w:ind w:firstLine="709"/>
        <w:jc w:val="both"/>
        <w:rPr>
          <w:sz w:val="28"/>
          <w:szCs w:val="28"/>
          <w:lang w:eastAsia="en-US"/>
        </w:rPr>
        <w:sectPr w:rsidR="00762E56" w:rsidRPr="003A66BD" w:rsidSect="002742FD">
          <w:pgSz w:w="11900" w:h="16840"/>
          <w:pgMar w:top="1060" w:right="1127" w:bottom="993" w:left="1134" w:header="0" w:footer="972" w:gutter="0"/>
          <w:cols w:space="720"/>
        </w:sectPr>
      </w:pPr>
    </w:p>
    <w:p w:rsidR="00801C32" w:rsidRPr="0041232F" w:rsidRDefault="00801C32" w:rsidP="00801C32">
      <w:pPr>
        <w:pStyle w:val="af"/>
        <w:numPr>
          <w:ilvl w:val="0"/>
          <w:numId w:val="1"/>
        </w:numPr>
        <w:jc w:val="center"/>
        <w:rPr>
          <w:b/>
        </w:rPr>
      </w:pPr>
      <w:r w:rsidRPr="0041232F">
        <w:rPr>
          <w:b/>
        </w:rPr>
        <w:lastRenderedPageBreak/>
        <w:t>ОЦЕНОЧНЫЕ МАТЕРИАЛЫ (МЕТОДИЧЕСКОЕ ОБЕСПЕЧЕНИЕ ПРОГРАММЫ)</w:t>
      </w:r>
    </w:p>
    <w:p w:rsidR="00801C32" w:rsidRPr="008E7B1C" w:rsidRDefault="00801C32" w:rsidP="00801C32">
      <w:pPr>
        <w:pStyle w:val="af"/>
        <w:ind w:left="927"/>
        <w:rPr>
          <w:b/>
        </w:rPr>
      </w:pP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Формы контроля работы: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В процессе обучения детей по данной программе отслеживают три вида результатов: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текущие (цель – выявление ошибок и успехов в работе)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промежуточные (проверяется уровень освоения детьми программы за полугодие)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итоговые (определятся уровень знаний, умений, навыков за весь год)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Выявление результатов осуществляется: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через отчетные просмотры законченных работ;</w:t>
      </w:r>
    </w:p>
    <w:p w:rsidR="00801C32" w:rsidRDefault="00801C32" w:rsidP="00801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отслеживание личностного развития детей методом наблюдения</w:t>
      </w:r>
      <w:r>
        <w:rPr>
          <w:sz w:val="28"/>
          <w:szCs w:val="28"/>
        </w:rPr>
        <w:t>, тестирования.</w:t>
      </w:r>
    </w:p>
    <w:p w:rsidR="00801C32" w:rsidRPr="009843F7" w:rsidRDefault="00801C32" w:rsidP="00801C32">
      <w:pPr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Методическое обеспечение</w:t>
      </w:r>
    </w:p>
    <w:p w:rsidR="00801C32" w:rsidRPr="009843F7" w:rsidRDefault="00801C32" w:rsidP="00801C32">
      <w:pPr>
        <w:pStyle w:val="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843F7">
        <w:rPr>
          <w:sz w:val="28"/>
          <w:szCs w:val="28"/>
        </w:rPr>
        <w:t>Методы организации занятий: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объяснительно-иллюстративный – дети воспринимают и усваивают готовую информацию;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репродуктивный – воспитанники воспроизводят полученные знания и освоенные способы деятельности;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частично-поисковый - участие детей в коллективном поиске, решение поставленной задачи совместно с педагогом;</w:t>
      </w:r>
    </w:p>
    <w:p w:rsidR="00801C32" w:rsidRPr="00937FED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проектно-исследовательский – творческая</w:t>
      </w:r>
      <w:r>
        <w:rPr>
          <w:sz w:val="28"/>
          <w:szCs w:val="28"/>
        </w:rPr>
        <w:t xml:space="preserve"> работа обучающихся.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Формы работы: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беседы, оживляющие интерес и активизирующие внимание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демонстрация наглядных пособий, позволяющих конкретизировать учебный материал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работа с раздаточным материалом в виде готовых трафаретов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организация индивидуальных и коллективных форм художественного творчества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организация экскурсий в музеи изобразительного и декоративно-прикладного творчества.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организация выставок детских работ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создание и развитие детского коллектива</w:t>
      </w:r>
    </w:p>
    <w:p w:rsidR="00801C32" w:rsidRPr="00937FED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работа с родителями Методы, обеспечивающие организацию </w:t>
      </w:r>
      <w:r>
        <w:rPr>
          <w:sz w:val="28"/>
          <w:szCs w:val="28"/>
        </w:rPr>
        <w:t>деятельности детей на занятиях: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43F7">
        <w:rPr>
          <w:b/>
          <w:sz w:val="28"/>
          <w:szCs w:val="28"/>
        </w:rPr>
        <w:t>Методы работы</w:t>
      </w:r>
      <w:r w:rsidRPr="009843F7">
        <w:rPr>
          <w:sz w:val="28"/>
          <w:szCs w:val="28"/>
        </w:rPr>
        <w:t>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фронтальный – одновременная работа со всеми обучающимися;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коллективный – организация проблемно-поискового или творческого взаимодействия между всеми детьми;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43F7">
        <w:rPr>
          <w:sz w:val="28"/>
          <w:szCs w:val="28"/>
        </w:rPr>
        <w:t xml:space="preserve"> индивидуально-фронтальный – чередование индивидуальной и фронтальных форм работы;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групповой – организация работы по группам (2-5 человек);</w:t>
      </w:r>
    </w:p>
    <w:p w:rsidR="00801C32" w:rsidRPr="0041232F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индивидуальный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образцу.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Оборудование и материалы: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парты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стулья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доска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компьютер и проектор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жалюзи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учебные пособия</w:t>
      </w:r>
    </w:p>
    <w:p w:rsidR="00801C32" w:rsidRPr="0041232F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объяснительно-иллюстративный материал</w:t>
      </w:r>
    </w:p>
    <w:p w:rsidR="00801C32" w:rsidRPr="009843F7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843F7">
        <w:rPr>
          <w:b/>
          <w:sz w:val="28"/>
          <w:szCs w:val="28"/>
        </w:rPr>
        <w:t>Художественные материалы: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гуашь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акварель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3F7">
        <w:rPr>
          <w:sz w:val="28"/>
          <w:szCs w:val="28"/>
        </w:rPr>
        <w:t xml:space="preserve"> кисти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простые и цветные карандаши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фломастеры и маркеры</w:t>
      </w:r>
    </w:p>
    <w:p w:rsidR="00801C32" w:rsidRPr="009843F7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мел</w:t>
      </w:r>
    </w:p>
    <w:p w:rsidR="00801C32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3F7">
        <w:rPr>
          <w:sz w:val="28"/>
          <w:szCs w:val="28"/>
        </w:rPr>
        <w:t>воск</w:t>
      </w:r>
    </w:p>
    <w:p w:rsidR="00801C32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-уголь</w:t>
      </w:r>
    </w:p>
    <w:p w:rsidR="00801C32" w:rsidRDefault="00801C32" w:rsidP="00801C32">
      <w:pPr>
        <w:pStyle w:val="a7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линеры</w:t>
      </w:r>
    </w:p>
    <w:p w:rsidR="00801C32" w:rsidRDefault="00801C32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DB0EEE" w:rsidRDefault="00DB0EEE" w:rsidP="00801C32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i/>
          <w:sz w:val="28"/>
          <w:szCs w:val="22"/>
          <w:lang w:eastAsia="en-US"/>
        </w:rPr>
      </w:pPr>
    </w:p>
    <w:p w:rsidR="001E482B" w:rsidRPr="003E7FF8" w:rsidRDefault="001E482B" w:rsidP="001E482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7FF8">
        <w:rPr>
          <w:b/>
          <w:sz w:val="28"/>
          <w:szCs w:val="28"/>
        </w:rPr>
        <w:lastRenderedPageBreak/>
        <w:t>Вариант тестирования объединения «Талантики»</w:t>
      </w:r>
    </w:p>
    <w:p w:rsidR="001E482B" w:rsidRPr="0041232F" w:rsidRDefault="001E482B" w:rsidP="001E482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3E7FF8">
        <w:rPr>
          <w:b/>
          <w:sz w:val="28"/>
          <w:szCs w:val="28"/>
        </w:rPr>
        <w:t>(1 год обучения)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1. Подчеркни цвета радуги.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Зелёный, коричневый, оранжевый, фиолетовый, синий, голубой, лиловый, желтый, красный.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3E7FF8">
        <w:rPr>
          <w:b/>
          <w:bCs/>
          <w:color w:val="000000"/>
          <w:sz w:val="28"/>
          <w:szCs w:val="28"/>
        </w:rPr>
        <w:t>Какая группа основных цветов: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а) синий, оранжевый, бежевый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б) синий, красный, жёлтый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д) оранжевый, фиолетовый, голубой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3. Красный + синий =____________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Синий + жёлтый =_______________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Красный + жёлтый =_____________</w:t>
      </w:r>
    </w:p>
    <w:p w:rsidR="001E482B" w:rsidRPr="003E7FF8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зеленый, коричневый, оранжевый, фиолетовый, синий, голубой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3E7FF8">
        <w:rPr>
          <w:b/>
          <w:bCs/>
          <w:color w:val="000000"/>
          <w:sz w:val="28"/>
          <w:szCs w:val="28"/>
        </w:rPr>
        <w:t>Перечисли: тёплые цвета</w:t>
      </w:r>
      <w:r w:rsidRPr="003E7FF8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холодные цвета</w:t>
      </w:r>
      <w:r w:rsidRPr="003E7FF8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________________________</w:t>
      </w:r>
    </w:p>
    <w:p w:rsidR="001E482B" w:rsidRPr="003E7FF8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жёлтый, оранжевый, красный, синий, голубой, фиолетовый</w:t>
      </w:r>
    </w:p>
    <w:p w:rsidR="001E482B" w:rsidRPr="003E7FF8" w:rsidRDefault="001E482B" w:rsidP="001E482B">
      <w:pPr>
        <w:shd w:val="clear" w:color="auto" w:fill="FFFFFF"/>
        <w:ind w:left="709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3E7FF8">
        <w:rPr>
          <w:b/>
          <w:bCs/>
          <w:color w:val="000000"/>
          <w:sz w:val="28"/>
          <w:szCs w:val="28"/>
        </w:rPr>
        <w:t>Что такое цветовой круг.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а) расположение цветов по порядку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б) размещение кисточек.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в) смешение красок.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6. Как называется картина, на которой изображается природа?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____________________________________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7. Как называется картина, на которой изображается человек?</w:t>
      </w:r>
      <w:r w:rsidRPr="003E7FF8">
        <w:rPr>
          <w:color w:val="000000"/>
          <w:sz w:val="28"/>
          <w:szCs w:val="28"/>
        </w:rPr>
        <w:t> ___________________________</w:t>
      </w:r>
    </w:p>
    <w:p w:rsidR="001E482B" w:rsidRPr="003E7FF8" w:rsidRDefault="001E482B" w:rsidP="001E482B">
      <w:pPr>
        <w:shd w:val="clear" w:color="auto" w:fill="FFFFFF"/>
        <w:ind w:right="126" w:firstLine="709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 </w:t>
      </w:r>
      <w:r w:rsidRPr="003E7FF8">
        <w:rPr>
          <w:b/>
          <w:bCs/>
          <w:color w:val="000000"/>
          <w:sz w:val="28"/>
          <w:szCs w:val="28"/>
        </w:rPr>
        <w:t>8. Подчеркните музеи изобразительного искусства</w:t>
      </w:r>
      <w:r w:rsidRPr="003E7FF8">
        <w:rPr>
          <w:color w:val="000000"/>
          <w:sz w:val="28"/>
          <w:szCs w:val="28"/>
        </w:rPr>
        <w:t>:</w:t>
      </w:r>
    </w:p>
    <w:p w:rsidR="001E482B" w:rsidRPr="003E7FF8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Эрмитаж, Цирк, Третьяковская галерея, Кинотеатр, Лувр, Русский музей</w:t>
      </w:r>
    </w:p>
    <w:p w:rsidR="001E482B" w:rsidRPr="003E7FF8" w:rsidRDefault="001E482B" w:rsidP="001E482B">
      <w:pPr>
        <w:shd w:val="clear" w:color="auto" w:fill="FFFFFF"/>
        <w:ind w:left="404" w:right="126"/>
        <w:rPr>
          <w:color w:val="000000"/>
          <w:sz w:val="28"/>
          <w:szCs w:val="28"/>
        </w:rPr>
      </w:pPr>
      <w:r w:rsidRPr="003E7FF8">
        <w:rPr>
          <w:b/>
          <w:bCs/>
          <w:color w:val="000000"/>
          <w:sz w:val="28"/>
          <w:szCs w:val="28"/>
        </w:rPr>
        <w:t>Практическая часть.</w:t>
      </w:r>
    </w:p>
    <w:p w:rsidR="001E482B" w:rsidRPr="0041232F" w:rsidRDefault="001E482B" w:rsidP="001E482B">
      <w:pPr>
        <w:shd w:val="clear" w:color="auto" w:fill="FFFFFF"/>
        <w:ind w:right="126"/>
        <w:rPr>
          <w:color w:val="000000"/>
          <w:sz w:val="28"/>
          <w:szCs w:val="28"/>
        </w:rPr>
      </w:pPr>
      <w:r w:rsidRPr="003E7FF8">
        <w:rPr>
          <w:color w:val="000000"/>
          <w:sz w:val="28"/>
          <w:szCs w:val="28"/>
        </w:rPr>
        <w:t>Изобрази радугу, последовательно располагая цвета в ней.</w:t>
      </w:r>
    </w:p>
    <w:p w:rsidR="001E482B" w:rsidRPr="001A0B4C" w:rsidRDefault="001E482B" w:rsidP="001E482B">
      <w:pPr>
        <w:jc w:val="both"/>
        <w:rPr>
          <w:b/>
        </w:rPr>
      </w:pPr>
      <w:r w:rsidRPr="008E7B1C">
        <w:rPr>
          <w:b/>
          <w:sz w:val="22"/>
          <w:szCs w:val="22"/>
        </w:rPr>
        <w:t xml:space="preserve"> </w:t>
      </w:r>
    </w:p>
    <w:p w:rsidR="001E482B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DB0EEE" w:rsidRDefault="00DB0EEE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</w:p>
    <w:p w:rsidR="001E482B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lastRenderedPageBreak/>
        <w:t xml:space="preserve">Карта оценки освоения образовательной программы  </w:t>
      </w:r>
    </w:p>
    <w:p w:rsidR="001E482B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обучающимися </w:t>
      </w:r>
      <w:r w:rsidRPr="00187217">
        <w:rPr>
          <w:b/>
          <w:spacing w:val="1"/>
          <w:sz w:val="28"/>
          <w:szCs w:val="28"/>
        </w:rPr>
        <w:t xml:space="preserve">МАОУ ДО </w:t>
      </w:r>
      <w:r>
        <w:rPr>
          <w:b/>
          <w:spacing w:val="1"/>
          <w:sz w:val="28"/>
          <w:szCs w:val="28"/>
        </w:rPr>
        <w:t>ДЮЦ им. Б.Г. Лесюка</w:t>
      </w:r>
      <w:r w:rsidRPr="00187217">
        <w:rPr>
          <w:b/>
          <w:spacing w:val="1"/>
          <w:sz w:val="28"/>
          <w:szCs w:val="28"/>
        </w:rPr>
        <w:t xml:space="preserve"> </w:t>
      </w:r>
    </w:p>
    <w:p w:rsidR="001E482B" w:rsidRPr="0041232F" w:rsidRDefault="001E482B" w:rsidP="001E482B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 w:rsidRPr="00187217">
        <w:rPr>
          <w:b/>
          <w:spacing w:val="4"/>
          <w:sz w:val="28"/>
          <w:szCs w:val="28"/>
        </w:rPr>
        <w:t>по итогам промежуточной аттестации 2022-2023 учебного года</w:t>
      </w:r>
    </w:p>
    <w:p w:rsidR="001E482B" w:rsidRPr="00187217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Название детского объединения </w:t>
      </w:r>
      <w:r w:rsidRPr="00187217">
        <w:rPr>
          <w:i/>
          <w:spacing w:val="2"/>
          <w:sz w:val="28"/>
          <w:szCs w:val="28"/>
          <w:u w:val="single"/>
        </w:rPr>
        <w:t>__________________________________</w:t>
      </w:r>
    </w:p>
    <w:p w:rsidR="001E482B" w:rsidRPr="00187217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3"/>
          <w:sz w:val="28"/>
          <w:szCs w:val="28"/>
        </w:rPr>
      </w:pPr>
      <w:r w:rsidRPr="00187217">
        <w:rPr>
          <w:spacing w:val="2"/>
          <w:sz w:val="28"/>
          <w:szCs w:val="28"/>
        </w:rPr>
        <w:t>Название образовательной программы и год обучения</w:t>
      </w:r>
      <w:r w:rsidRPr="00187217">
        <w:rPr>
          <w:i/>
          <w:spacing w:val="2"/>
          <w:sz w:val="28"/>
          <w:szCs w:val="28"/>
          <w:u w:val="single"/>
        </w:rPr>
        <w:t>__________________</w:t>
      </w:r>
    </w:p>
    <w:p w:rsidR="001E482B" w:rsidRPr="00187217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имя, отчество педагога </w:t>
      </w:r>
      <w:r w:rsidRPr="00187217">
        <w:rPr>
          <w:i/>
          <w:spacing w:val="3"/>
          <w:sz w:val="28"/>
          <w:szCs w:val="28"/>
          <w:u w:val="single"/>
        </w:rPr>
        <w:t>____________________________________</w:t>
      </w:r>
    </w:p>
    <w:p w:rsidR="001E482B" w:rsidRPr="0041232F" w:rsidRDefault="001E482B" w:rsidP="001E482B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 обучающегося </w:t>
      </w:r>
      <w:r w:rsidRPr="00187217">
        <w:rPr>
          <w:i/>
          <w:spacing w:val="3"/>
          <w:sz w:val="28"/>
          <w:szCs w:val="28"/>
          <w:u w:val="single"/>
        </w:rPr>
        <w:t>_______________________________________</w:t>
      </w:r>
    </w:p>
    <w:p w:rsidR="001E482B" w:rsidRPr="00187217" w:rsidRDefault="001E482B" w:rsidP="001E482B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187217">
        <w:rPr>
          <w:b/>
          <w:bCs/>
          <w:i/>
          <w:spacing w:val="3"/>
          <w:sz w:val="28"/>
          <w:szCs w:val="28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1E482B" w:rsidRPr="00187217" w:rsidTr="00DB0EEE">
        <w:tc>
          <w:tcPr>
            <w:tcW w:w="667" w:type="dxa"/>
            <w:vMerge w:val="restart"/>
          </w:tcPr>
          <w:p w:rsidR="001E482B" w:rsidRPr="00187217" w:rsidRDefault="001E482B" w:rsidP="00DB0EE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п/п</w:t>
            </w:r>
          </w:p>
        </w:tc>
        <w:tc>
          <w:tcPr>
            <w:tcW w:w="4578" w:type="dxa"/>
            <w:vMerge w:val="restart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>Показатели  освоения обучающимся образовательной программы</w:t>
            </w:r>
          </w:p>
        </w:tc>
        <w:tc>
          <w:tcPr>
            <w:tcW w:w="4536" w:type="dxa"/>
            <w:gridSpan w:val="3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5"/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 xml:space="preserve">Оценка уровня освоения 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>образовательной программы</w:t>
            </w:r>
          </w:p>
        </w:tc>
      </w:tr>
      <w:tr w:rsidR="001E482B" w:rsidRPr="00187217" w:rsidTr="00DB0EEE">
        <w:tc>
          <w:tcPr>
            <w:tcW w:w="667" w:type="dxa"/>
            <w:vMerge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  <w:vMerge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Низкий уровень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87217">
              <w:rPr>
                <w:i/>
                <w:sz w:val="28"/>
                <w:szCs w:val="28"/>
              </w:rPr>
              <w:t>(до 50 %)</w:t>
            </w:r>
          </w:p>
        </w:tc>
        <w:tc>
          <w:tcPr>
            <w:tcW w:w="1559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Средний уровень</w:t>
            </w:r>
          </w:p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87217">
              <w:rPr>
                <w:i/>
                <w:sz w:val="28"/>
                <w:szCs w:val="28"/>
              </w:rPr>
              <w:t>(от 51 до 70%)</w:t>
            </w: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Высокий уровень</w:t>
            </w:r>
          </w:p>
          <w:p w:rsidR="001E482B" w:rsidRPr="00187217" w:rsidRDefault="001E482B" w:rsidP="00DB0EEE">
            <w:pPr>
              <w:tabs>
                <w:tab w:val="left" w:pos="34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187217">
              <w:rPr>
                <w:i/>
                <w:sz w:val="28"/>
                <w:szCs w:val="28"/>
              </w:rPr>
              <w:t>(от 71 до 100%)</w:t>
            </w:r>
          </w:p>
        </w:tc>
      </w:tr>
      <w:tr w:rsidR="001E482B" w:rsidRPr="00187217" w:rsidTr="00DB0EEE">
        <w:tc>
          <w:tcPr>
            <w:tcW w:w="667" w:type="dxa"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</w:t>
            </w:r>
          </w:p>
        </w:tc>
        <w:tc>
          <w:tcPr>
            <w:tcW w:w="4578" w:type="dxa"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 xml:space="preserve">Теоретическая подготовка </w:t>
            </w:r>
            <w:r w:rsidRPr="00187217">
              <w:rPr>
                <w:i/>
                <w:sz w:val="28"/>
                <w:szCs w:val="28"/>
              </w:rPr>
              <w:t>(тестирование)</w:t>
            </w: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E482B" w:rsidRPr="00187217" w:rsidTr="00DB0EEE">
        <w:tc>
          <w:tcPr>
            <w:tcW w:w="667" w:type="dxa"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2</w:t>
            </w:r>
          </w:p>
        </w:tc>
        <w:tc>
          <w:tcPr>
            <w:tcW w:w="4578" w:type="dxa"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 xml:space="preserve">Практическая деятельность </w:t>
            </w:r>
            <w:r w:rsidRPr="00187217">
              <w:rPr>
                <w:i/>
                <w:sz w:val="28"/>
                <w:szCs w:val="28"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E482B" w:rsidRPr="00187217" w:rsidTr="00DB0EEE">
        <w:tc>
          <w:tcPr>
            <w:tcW w:w="667" w:type="dxa"/>
          </w:tcPr>
          <w:p w:rsidR="001E482B" w:rsidRPr="00187217" w:rsidRDefault="001E482B" w:rsidP="00DB0E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3</w:t>
            </w:r>
          </w:p>
        </w:tc>
        <w:tc>
          <w:tcPr>
            <w:tcW w:w="4578" w:type="dxa"/>
          </w:tcPr>
          <w:p w:rsidR="001E482B" w:rsidRPr="00187217" w:rsidRDefault="001E482B" w:rsidP="00DB0EEE">
            <w:pPr>
              <w:spacing w:line="276" w:lineRule="auto"/>
              <w:ind w:left="27" w:hanging="27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 xml:space="preserve">Достижения за текущий учебный период </w:t>
            </w:r>
            <w:r w:rsidRPr="00187217">
              <w:rPr>
                <w:i/>
                <w:sz w:val="28"/>
                <w:szCs w:val="28"/>
              </w:rPr>
              <w:t>(результативность)</w:t>
            </w:r>
          </w:p>
        </w:tc>
        <w:tc>
          <w:tcPr>
            <w:tcW w:w="1418" w:type="dxa"/>
          </w:tcPr>
          <w:p w:rsidR="001E482B" w:rsidRPr="00187217" w:rsidRDefault="001E482B" w:rsidP="00DB0EEE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2B" w:rsidRPr="00187217" w:rsidRDefault="001E482B" w:rsidP="00DB0EE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1E482B" w:rsidRPr="0041232F" w:rsidRDefault="001E482B" w:rsidP="001E482B">
      <w:pPr>
        <w:shd w:val="clear" w:color="auto" w:fill="FFFFFF"/>
        <w:tabs>
          <w:tab w:val="left" w:pos="142"/>
          <w:tab w:val="left" w:leader="underscore" w:pos="4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217">
        <w:rPr>
          <w:spacing w:val="3"/>
          <w:sz w:val="28"/>
          <w:szCs w:val="28"/>
        </w:rPr>
        <w:t>Подпись педагога доп. образования                  _</w:t>
      </w:r>
      <w:r>
        <w:rPr>
          <w:spacing w:val="3"/>
          <w:sz w:val="28"/>
          <w:szCs w:val="28"/>
        </w:rPr>
        <w:t>____________   _________</w:t>
      </w:r>
    </w:p>
    <w:p w:rsidR="001E482B" w:rsidRPr="00187217" w:rsidRDefault="001E482B" w:rsidP="001E482B">
      <w:pPr>
        <w:shd w:val="clear" w:color="auto" w:fill="FFFFFF"/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  <w:r w:rsidRPr="00187217">
        <w:rPr>
          <w:spacing w:val="2"/>
          <w:sz w:val="28"/>
          <w:szCs w:val="28"/>
        </w:rPr>
        <w:t>По результатам промежуточной аттестации обучающийся (не)</w:t>
      </w:r>
      <w:r>
        <w:rPr>
          <w:spacing w:val="2"/>
          <w:sz w:val="28"/>
          <w:szCs w:val="28"/>
        </w:rPr>
        <w:t xml:space="preserve"> </w:t>
      </w:r>
      <w:r w:rsidRPr="00187217">
        <w:rPr>
          <w:spacing w:val="2"/>
          <w:sz w:val="28"/>
          <w:szCs w:val="28"/>
        </w:rPr>
        <w:t>пере</w:t>
      </w:r>
      <w:r w:rsidRPr="00187217">
        <w:rPr>
          <w:spacing w:val="1"/>
          <w:sz w:val="28"/>
          <w:szCs w:val="28"/>
        </w:rPr>
        <w:t>ведён</w:t>
      </w:r>
      <w:r>
        <w:rPr>
          <w:spacing w:val="1"/>
          <w:sz w:val="28"/>
          <w:szCs w:val="28"/>
        </w:rPr>
        <w:t xml:space="preserve"> на следующий период обучения.</w:t>
      </w:r>
    </w:p>
    <w:p w:rsidR="001E482B" w:rsidRPr="00E002F8" w:rsidRDefault="001E482B" w:rsidP="001E482B">
      <w:pPr>
        <w:shd w:val="clear" w:color="auto" w:fill="FFFFFF"/>
        <w:tabs>
          <w:tab w:val="left" w:pos="142"/>
        </w:tabs>
        <w:spacing w:line="276" w:lineRule="auto"/>
        <w:rPr>
          <w:b/>
          <w:spacing w:val="1"/>
        </w:rPr>
      </w:pPr>
    </w:p>
    <w:p w:rsidR="00801C32" w:rsidRPr="00E84B29" w:rsidRDefault="00801C32" w:rsidP="00E84B29">
      <w:pPr>
        <w:rPr>
          <w:sz w:val="28"/>
          <w:szCs w:val="28"/>
          <w:lang w:eastAsia="en-US"/>
        </w:rPr>
        <w:sectPr w:rsidR="00801C32" w:rsidRPr="00E84B29" w:rsidSect="00E84B29">
          <w:pgSz w:w="11900" w:h="16840"/>
          <w:pgMar w:top="1135" w:right="1127" w:bottom="851" w:left="1134" w:header="0" w:footer="972" w:gutter="0"/>
          <w:cols w:space="720"/>
        </w:sectPr>
      </w:pPr>
    </w:p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lastRenderedPageBreak/>
        <w:t xml:space="preserve">Протокол результатов итоговой аттестации обучающихся </w:t>
      </w:r>
    </w:p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1"/>
          <w:sz w:val="28"/>
          <w:szCs w:val="28"/>
        </w:rPr>
      </w:pPr>
      <w:r w:rsidRPr="00187217">
        <w:rPr>
          <w:b/>
          <w:spacing w:val="1"/>
          <w:sz w:val="28"/>
          <w:szCs w:val="28"/>
        </w:rPr>
        <w:t xml:space="preserve">МАОУ ДО </w:t>
      </w:r>
      <w:r>
        <w:rPr>
          <w:b/>
          <w:spacing w:val="1"/>
          <w:sz w:val="28"/>
          <w:szCs w:val="28"/>
        </w:rPr>
        <w:t>ДЮЦ им. Б.Г. Лесюка</w:t>
      </w:r>
      <w:r w:rsidRPr="00187217">
        <w:rPr>
          <w:b/>
          <w:spacing w:val="1"/>
          <w:sz w:val="28"/>
          <w:szCs w:val="28"/>
        </w:rPr>
        <w:t xml:space="preserve"> </w:t>
      </w:r>
    </w:p>
    <w:p w:rsidR="00801C32" w:rsidRPr="008C6FCB" w:rsidRDefault="00801C32" w:rsidP="00801C32">
      <w:pPr>
        <w:shd w:val="clear" w:color="auto" w:fill="FFFFFF"/>
        <w:tabs>
          <w:tab w:val="left" w:pos="142"/>
        </w:tabs>
        <w:spacing w:line="276" w:lineRule="auto"/>
        <w:ind w:left="1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2022-2023</w:t>
      </w:r>
      <w:r w:rsidRPr="00187217">
        <w:rPr>
          <w:b/>
          <w:spacing w:val="4"/>
          <w:sz w:val="28"/>
          <w:szCs w:val="28"/>
        </w:rPr>
        <w:t xml:space="preserve"> учебного года</w:t>
      </w:r>
    </w:p>
    <w:p w:rsidR="00801C32" w:rsidRPr="00187217" w:rsidRDefault="00801C32" w:rsidP="00801C32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Название детского объединения  </w:t>
      </w:r>
      <w:r w:rsidRPr="00187217">
        <w:rPr>
          <w:i/>
          <w:spacing w:val="2"/>
          <w:sz w:val="28"/>
          <w:szCs w:val="28"/>
          <w:u w:val="single"/>
        </w:rPr>
        <w:t>_________________</w:t>
      </w:r>
      <w:r>
        <w:rPr>
          <w:i/>
          <w:spacing w:val="2"/>
          <w:sz w:val="28"/>
          <w:szCs w:val="28"/>
          <w:u w:val="single"/>
        </w:rPr>
        <w:t>___________________</w:t>
      </w:r>
    </w:p>
    <w:p w:rsidR="00801C32" w:rsidRPr="00187217" w:rsidRDefault="00801C32" w:rsidP="00801C32">
      <w:pPr>
        <w:shd w:val="clear" w:color="auto" w:fill="FFFFFF"/>
        <w:tabs>
          <w:tab w:val="left" w:pos="0"/>
          <w:tab w:val="left" w:leader="underscore" w:pos="2496"/>
        </w:tabs>
        <w:spacing w:line="276" w:lineRule="auto"/>
        <w:rPr>
          <w:i/>
          <w:spacing w:val="3"/>
          <w:sz w:val="28"/>
          <w:szCs w:val="28"/>
          <w:u w:val="single"/>
        </w:rPr>
      </w:pPr>
      <w:r w:rsidRPr="00187217">
        <w:rPr>
          <w:spacing w:val="3"/>
          <w:sz w:val="28"/>
          <w:szCs w:val="28"/>
        </w:rPr>
        <w:t xml:space="preserve">Фамилия, имя, отчество педагога </w:t>
      </w:r>
      <w:r w:rsidRPr="00187217">
        <w:rPr>
          <w:i/>
          <w:spacing w:val="3"/>
          <w:sz w:val="28"/>
          <w:szCs w:val="28"/>
          <w:u w:val="single"/>
        </w:rPr>
        <w:t>_________________</w:t>
      </w:r>
      <w:r>
        <w:rPr>
          <w:i/>
          <w:spacing w:val="3"/>
          <w:sz w:val="28"/>
          <w:szCs w:val="28"/>
          <w:u w:val="single"/>
        </w:rPr>
        <w:t>______________</w:t>
      </w:r>
    </w:p>
    <w:p w:rsidR="00801C32" w:rsidRPr="00187217" w:rsidRDefault="00801C32" w:rsidP="00801C32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187217">
        <w:rPr>
          <w:sz w:val="28"/>
          <w:szCs w:val="28"/>
        </w:rPr>
        <w:t xml:space="preserve">Дата проведения аттестации </w:t>
      </w:r>
      <w:r w:rsidRPr="00187217">
        <w:rPr>
          <w:i/>
          <w:sz w:val="28"/>
          <w:szCs w:val="28"/>
          <w:u w:val="single"/>
        </w:rPr>
        <w:t>____________________</w:t>
      </w:r>
    </w:p>
    <w:p w:rsidR="00801C32" w:rsidRPr="00187217" w:rsidRDefault="00801C32" w:rsidP="00801C32">
      <w:pPr>
        <w:shd w:val="clear" w:color="auto" w:fill="FFFFFF"/>
        <w:tabs>
          <w:tab w:val="left" w:pos="0"/>
        </w:tabs>
        <w:spacing w:line="276" w:lineRule="auto"/>
        <w:rPr>
          <w:i/>
          <w:sz w:val="28"/>
          <w:szCs w:val="28"/>
          <w:u w:val="single"/>
        </w:rPr>
      </w:pPr>
      <w:r w:rsidRPr="00187217">
        <w:rPr>
          <w:spacing w:val="2"/>
          <w:sz w:val="28"/>
          <w:szCs w:val="28"/>
        </w:rPr>
        <w:t xml:space="preserve">Форма оценки результатов </w:t>
      </w:r>
      <w:r w:rsidRPr="00187217">
        <w:rPr>
          <w:i/>
          <w:spacing w:val="2"/>
          <w:sz w:val="28"/>
          <w:szCs w:val="28"/>
          <w:u w:val="single"/>
        </w:rPr>
        <w:t>трёхуровневая система</w:t>
      </w:r>
    </w:p>
    <w:p w:rsidR="00801C32" w:rsidRPr="00187217" w:rsidRDefault="00801C32" w:rsidP="00801C32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Члены аттестационной комиссии  </w:t>
      </w:r>
      <w:r w:rsidRPr="00187217">
        <w:rPr>
          <w:i/>
          <w:spacing w:val="2"/>
          <w:sz w:val="28"/>
          <w:szCs w:val="28"/>
          <w:u w:val="single"/>
        </w:rPr>
        <w:t>________________</w:t>
      </w:r>
      <w:r>
        <w:rPr>
          <w:i/>
          <w:spacing w:val="2"/>
          <w:sz w:val="28"/>
          <w:szCs w:val="28"/>
          <w:u w:val="single"/>
        </w:rPr>
        <w:t>__________________</w:t>
      </w:r>
    </w:p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187217">
        <w:rPr>
          <w:b/>
          <w:bCs/>
          <w:i/>
          <w:spacing w:val="3"/>
          <w:sz w:val="28"/>
          <w:szCs w:val="28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959"/>
        <w:gridCol w:w="1330"/>
        <w:gridCol w:w="4352"/>
        <w:gridCol w:w="1588"/>
      </w:tblGrid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№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 п/п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bCs/>
                <w:spacing w:val="-11"/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 xml:space="preserve">Фамилия, </w:t>
            </w:r>
            <w:r w:rsidRPr="00187217">
              <w:rPr>
                <w:bCs/>
                <w:spacing w:val="-11"/>
                <w:sz w:val="28"/>
                <w:szCs w:val="28"/>
              </w:rPr>
              <w:t xml:space="preserve">имя 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38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6"/>
                <w:sz w:val="28"/>
                <w:szCs w:val="28"/>
              </w:rPr>
              <w:t>обучающегося</w:t>
            </w: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53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7"/>
                <w:sz w:val="28"/>
                <w:szCs w:val="28"/>
              </w:rPr>
              <w:t>Год обучения</w:t>
            </w:r>
          </w:p>
        </w:tc>
        <w:tc>
          <w:tcPr>
            <w:tcW w:w="4487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bCs/>
                <w:spacing w:val="-5"/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>Форма проведения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right="14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5"/>
                <w:sz w:val="28"/>
                <w:szCs w:val="28"/>
              </w:rPr>
              <w:t xml:space="preserve"> аттестации</w:t>
            </w:r>
          </w:p>
        </w:tc>
        <w:tc>
          <w:tcPr>
            <w:tcW w:w="1606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bCs/>
                <w:spacing w:val="-8"/>
                <w:sz w:val="28"/>
                <w:szCs w:val="28"/>
              </w:rPr>
            </w:pPr>
            <w:r w:rsidRPr="00187217">
              <w:rPr>
                <w:bCs/>
                <w:spacing w:val="-8"/>
                <w:sz w:val="28"/>
                <w:szCs w:val="28"/>
              </w:rPr>
              <w:t xml:space="preserve">Итоговая </w:t>
            </w:r>
          </w:p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 w:rsidRPr="00187217">
              <w:rPr>
                <w:bCs/>
                <w:spacing w:val="-4"/>
                <w:sz w:val="28"/>
                <w:szCs w:val="28"/>
              </w:rPr>
              <w:t>оценка</w:t>
            </w: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9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1C32" w:rsidRPr="00187217" w:rsidTr="00801C32">
        <w:tc>
          <w:tcPr>
            <w:tcW w:w="665" w:type="dxa"/>
          </w:tcPr>
          <w:p w:rsidR="00801C32" w:rsidRPr="00187217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7217">
              <w:rPr>
                <w:sz w:val="28"/>
                <w:szCs w:val="28"/>
              </w:rPr>
              <w:t>10</w:t>
            </w:r>
          </w:p>
        </w:tc>
        <w:tc>
          <w:tcPr>
            <w:tcW w:w="1961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01C32" w:rsidRPr="00187217" w:rsidRDefault="00801C32" w:rsidP="00801C32">
            <w:pPr>
              <w:shd w:val="clear" w:color="auto" w:fill="FFFFFF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801C32" w:rsidRPr="00187217" w:rsidRDefault="00801C32" w:rsidP="00801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01C32" w:rsidRPr="00187217" w:rsidRDefault="00801C32" w:rsidP="00801C32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01C32" w:rsidRPr="00187217" w:rsidRDefault="00801C32" w:rsidP="00801C32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217">
        <w:rPr>
          <w:spacing w:val="2"/>
          <w:sz w:val="28"/>
          <w:szCs w:val="28"/>
        </w:rPr>
        <w:t xml:space="preserve">По результатам итоговой аттестации все обучающиеся объединения </w:t>
      </w:r>
      <w:r>
        <w:rPr>
          <w:spacing w:val="2"/>
          <w:sz w:val="28"/>
          <w:szCs w:val="28"/>
        </w:rPr>
        <w:t xml:space="preserve">Арт-класс </w:t>
      </w:r>
      <w:r w:rsidRPr="00187217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Юный художник</w:t>
      </w:r>
      <w:r w:rsidRPr="00187217">
        <w:rPr>
          <w:spacing w:val="2"/>
          <w:sz w:val="28"/>
          <w:szCs w:val="28"/>
        </w:rPr>
        <w:t>» пере</w:t>
      </w:r>
      <w:r w:rsidRPr="00187217">
        <w:rPr>
          <w:spacing w:val="1"/>
          <w:sz w:val="28"/>
          <w:szCs w:val="28"/>
        </w:rPr>
        <w:t xml:space="preserve">ведены на следующий год обучения.  </w:t>
      </w:r>
    </w:p>
    <w:p w:rsidR="00801C32" w:rsidRPr="00187217" w:rsidRDefault="00801C32" w:rsidP="00801C32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z w:val="28"/>
          <w:szCs w:val="28"/>
        </w:rPr>
      </w:pPr>
      <w:r w:rsidRPr="00187217">
        <w:rPr>
          <w:spacing w:val="3"/>
          <w:sz w:val="28"/>
          <w:szCs w:val="28"/>
        </w:rPr>
        <w:t>Подпись педагога доп. образования                  _____________   ______</w:t>
      </w:r>
    </w:p>
    <w:p w:rsidR="00801C32" w:rsidRPr="00187217" w:rsidRDefault="00801C32" w:rsidP="00801C32">
      <w:pPr>
        <w:tabs>
          <w:tab w:val="left" w:pos="142"/>
        </w:tabs>
        <w:ind w:firstLine="540"/>
        <w:rPr>
          <w:spacing w:val="2"/>
          <w:sz w:val="28"/>
          <w:szCs w:val="28"/>
        </w:rPr>
      </w:pPr>
      <w:r w:rsidRPr="00187217">
        <w:rPr>
          <w:spacing w:val="2"/>
          <w:sz w:val="28"/>
          <w:szCs w:val="28"/>
        </w:rPr>
        <w:t xml:space="preserve">Подписи членов аттестационной комиссии: </w:t>
      </w:r>
    </w:p>
    <w:p w:rsidR="00801C32" w:rsidRPr="00187217" w:rsidRDefault="00801C32" w:rsidP="00801C32">
      <w:pPr>
        <w:ind w:firstLine="540"/>
        <w:jc w:val="both"/>
        <w:rPr>
          <w:spacing w:val="3"/>
          <w:sz w:val="28"/>
          <w:szCs w:val="28"/>
        </w:rPr>
      </w:pPr>
      <w:r w:rsidRPr="00187217">
        <w:rPr>
          <w:sz w:val="28"/>
          <w:szCs w:val="28"/>
        </w:rPr>
        <w:t xml:space="preserve">председатель аттестационной комиссии              </w:t>
      </w:r>
      <w:r w:rsidRPr="00187217">
        <w:rPr>
          <w:spacing w:val="3"/>
          <w:sz w:val="28"/>
          <w:szCs w:val="28"/>
        </w:rPr>
        <w:t>_____________   ______</w:t>
      </w:r>
    </w:p>
    <w:p w:rsidR="00801C32" w:rsidRPr="00187217" w:rsidRDefault="00801C32" w:rsidP="00801C32">
      <w:pPr>
        <w:ind w:firstLine="540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зам. председателя аттестационной комиссии       </w:t>
      </w:r>
      <w:r w:rsidRPr="00187217">
        <w:rPr>
          <w:spacing w:val="3"/>
          <w:sz w:val="28"/>
          <w:szCs w:val="28"/>
        </w:rPr>
        <w:t>_____________   ______</w:t>
      </w:r>
    </w:p>
    <w:p w:rsidR="00801C32" w:rsidRPr="00187217" w:rsidRDefault="00801C32" w:rsidP="00801C32">
      <w:pPr>
        <w:ind w:firstLine="540"/>
        <w:jc w:val="both"/>
        <w:rPr>
          <w:sz w:val="28"/>
          <w:szCs w:val="28"/>
        </w:rPr>
      </w:pPr>
      <w:r w:rsidRPr="00187217">
        <w:rPr>
          <w:sz w:val="28"/>
          <w:szCs w:val="28"/>
        </w:rPr>
        <w:t xml:space="preserve">член аттестационной комиссии                           </w:t>
      </w:r>
      <w:r w:rsidRPr="00187217">
        <w:rPr>
          <w:spacing w:val="3"/>
          <w:sz w:val="28"/>
          <w:szCs w:val="28"/>
        </w:rPr>
        <w:t>_____________   _______</w:t>
      </w:r>
    </w:p>
    <w:p w:rsidR="00801C32" w:rsidRPr="00187217" w:rsidRDefault="00801C32" w:rsidP="00801C32">
      <w:pPr>
        <w:jc w:val="both"/>
        <w:rPr>
          <w:sz w:val="28"/>
          <w:szCs w:val="28"/>
        </w:rPr>
      </w:pPr>
      <w:r w:rsidRPr="00187217">
        <w:rPr>
          <w:sz w:val="28"/>
          <w:szCs w:val="28"/>
        </w:rPr>
        <w:t>* Итоговая оценка выставляется педагогом по трёхуровневой системе: низкий уровень обученности, средний уровень и высокий уровень.</w:t>
      </w:r>
    </w:p>
    <w:p w:rsidR="00801C32" w:rsidRPr="00187217" w:rsidRDefault="00801C32" w:rsidP="00801C3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>--- низкий уровень обученности – до 50 %;</w:t>
      </w:r>
      <w:r w:rsidRPr="00187217">
        <w:rPr>
          <w:sz w:val="28"/>
          <w:szCs w:val="28"/>
        </w:rPr>
        <w:tab/>
      </w:r>
    </w:p>
    <w:p w:rsidR="00801C32" w:rsidRPr="00187217" w:rsidRDefault="00801C32" w:rsidP="00801C3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>--- средний уровень обученности – 51-70 %;</w:t>
      </w:r>
    </w:p>
    <w:p w:rsidR="00801C32" w:rsidRPr="008C6FCB" w:rsidRDefault="00801C32" w:rsidP="00801C3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187217">
        <w:rPr>
          <w:sz w:val="28"/>
          <w:szCs w:val="28"/>
        </w:rPr>
        <w:t>--- высокий уровень обученности –  71-100 %</w:t>
      </w:r>
    </w:p>
    <w:p w:rsidR="00801C32" w:rsidRDefault="00801C32" w:rsidP="00801C32"/>
    <w:p w:rsidR="00801C32" w:rsidRPr="008E7B1C" w:rsidRDefault="00801C32" w:rsidP="00801C32">
      <w:pPr>
        <w:jc w:val="both"/>
        <w:rPr>
          <w:b/>
        </w:rPr>
      </w:pPr>
    </w:p>
    <w:p w:rsidR="001E482B" w:rsidRDefault="00801C32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  <w:r w:rsidRPr="00A4584E">
        <w:rPr>
          <w:b/>
          <w:sz w:val="28"/>
          <w:szCs w:val="28"/>
        </w:rPr>
        <w:t xml:space="preserve">                                </w:t>
      </w:r>
    </w:p>
    <w:p w:rsidR="00DB0EEE" w:rsidRDefault="00DB0EEE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DB0EEE" w:rsidRDefault="00DB0EEE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DB0EEE" w:rsidRDefault="00DB0EEE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1E482B" w:rsidRDefault="001E482B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1E482B" w:rsidRDefault="001E482B" w:rsidP="00801C32">
      <w:pPr>
        <w:pStyle w:val="af"/>
        <w:spacing w:line="276" w:lineRule="auto"/>
        <w:ind w:left="928"/>
        <w:jc w:val="both"/>
        <w:rPr>
          <w:b/>
          <w:sz w:val="28"/>
          <w:szCs w:val="28"/>
        </w:rPr>
      </w:pPr>
    </w:p>
    <w:p w:rsidR="00801C32" w:rsidRPr="00A4584E" w:rsidRDefault="00801C32" w:rsidP="00DB0EEE">
      <w:pPr>
        <w:pStyle w:val="af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A4584E">
        <w:rPr>
          <w:b/>
          <w:sz w:val="28"/>
          <w:szCs w:val="28"/>
        </w:rPr>
        <w:t>СПИСОК ЛИТЕРАТУРЫ</w:t>
      </w:r>
    </w:p>
    <w:p w:rsidR="00801C32" w:rsidRPr="00A4584E" w:rsidRDefault="00801C32" w:rsidP="00801C32">
      <w:pPr>
        <w:pStyle w:val="af"/>
        <w:spacing w:line="276" w:lineRule="auto"/>
        <w:ind w:left="928"/>
        <w:jc w:val="both"/>
        <w:rPr>
          <w:sz w:val="28"/>
          <w:szCs w:val="28"/>
        </w:rPr>
      </w:pPr>
      <w:r w:rsidRPr="00A4584E">
        <w:rPr>
          <w:b/>
          <w:sz w:val="28"/>
          <w:szCs w:val="28"/>
        </w:rPr>
        <w:t xml:space="preserve">                                   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Алексеевская Н.А. Карандашик озорной. – М: «Лист», 1998. – 144с. 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>Стародуб, К. И. Рисунок и живопись. От реалистичного изображения к условно-стилизованному / К.И. Стародуб, Н.А. Евдокимова. - М.: Феникс, 2011. - 192 c.</w:t>
      </w:r>
    </w:p>
    <w:p w:rsidR="00801C32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Стор, И. Н. Основы живописного изображения / И.Н. Стор. - М.: МГТУ им. А. Н. Косыгина, 2004. - 248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D80">
        <w:rPr>
          <w:sz w:val="28"/>
          <w:szCs w:val="28"/>
        </w:rPr>
        <w:t xml:space="preserve">Соломенникова О.А. Радость творчества. Развитие художественного творчества детей 5-7 лет. – Москва, 2001.  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Туканов, Андрей 10 упражнений построения цветовых структур / Андрей Туканов. - М.: Татлин, 2014. - 397 c.</w:t>
      </w:r>
    </w:p>
    <w:p w:rsidR="00801C32" w:rsidRPr="002E1D80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Тулупов, В. В. Дизайн периодических изданий / В.В. Тулупов. - М.: Издательство Михайлова В. А., 2006. - 224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Тютюнова, Ю. М. Пленэр. Наброски, зарисовки, этюды / Ю.М. Тютюнова. - М.: Академический проект, 2012. - 176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Тютюнова, Ю. М. Пленэр. Наброски, зарисовки, этюды. Учебное пособие / Ю.М. Тютюнова. - М.: Академический проект, 2015. - 176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Устин, В. Б. Художественное проектирование интерьеров / В.Б. Устин. - М.: АСТ, Астрель, Полиграфиздат, Кладезь, 2010. - 288 c.</w:t>
      </w:r>
    </w:p>
    <w:p w:rsidR="00801C32" w:rsidRPr="008F4F83" w:rsidRDefault="00801C32" w:rsidP="00801C32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4F83">
        <w:rPr>
          <w:sz w:val="28"/>
          <w:szCs w:val="28"/>
        </w:rPr>
        <w:t xml:space="preserve"> Фиталева, С. В. Основы технологии художественно-оформительских работ / С.В. Фиталева, Д.А. Барабошина. - М.: Academia, 2012. - 216 c.</w:t>
      </w:r>
    </w:p>
    <w:p w:rsidR="00801C32" w:rsidRPr="00A4584E" w:rsidRDefault="00801C32" w:rsidP="00801C32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458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4584E">
        <w:rPr>
          <w:sz w:val="28"/>
          <w:szCs w:val="28"/>
        </w:rPr>
        <w:t>. Комарова Т. С., Размыслова А. В. Цвет в детском изобразительном творчестве. - М.: Педагогическое общество России, 2002.</w:t>
      </w:r>
    </w:p>
    <w:p w:rsidR="00801C32" w:rsidRPr="002E1D80" w:rsidRDefault="00801C32" w:rsidP="00801C32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2E1D8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2E1D80">
        <w:rPr>
          <w:sz w:val="28"/>
          <w:szCs w:val="28"/>
        </w:rPr>
        <w:t>. Царева, Л. Н. Рисунок натюрморта. Учебное пособие / Л.Н. Царева, А.И. Царев. - Москва: Высшая школа, 2013. - 188 c.</w:t>
      </w:r>
    </w:p>
    <w:p w:rsidR="00801C32" w:rsidRPr="00A4584E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01C32" w:rsidRPr="00A4584E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01C32" w:rsidRPr="008E7B1C" w:rsidRDefault="00801C32" w:rsidP="00801C32">
      <w:pPr>
        <w:tabs>
          <w:tab w:val="left" w:pos="851"/>
        </w:tabs>
        <w:ind w:firstLine="709"/>
        <w:jc w:val="both"/>
        <w:rPr>
          <w:b/>
        </w:rPr>
      </w:pPr>
    </w:p>
    <w:p w:rsidR="00801C32" w:rsidRPr="008E7B1C" w:rsidRDefault="00801C32" w:rsidP="00801C32">
      <w:pPr>
        <w:tabs>
          <w:tab w:val="left" w:pos="851"/>
        </w:tabs>
        <w:ind w:firstLine="709"/>
        <w:jc w:val="both"/>
        <w:rPr>
          <w:b/>
        </w:rPr>
      </w:pPr>
    </w:p>
    <w:p w:rsidR="00801C32" w:rsidRDefault="00801C32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873E53" w:rsidRDefault="00873E53" w:rsidP="00801C32">
      <w:pPr>
        <w:tabs>
          <w:tab w:val="left" w:pos="851"/>
        </w:tabs>
        <w:ind w:firstLine="709"/>
        <w:jc w:val="both"/>
        <w:rPr>
          <w:b/>
        </w:rPr>
      </w:pPr>
    </w:p>
    <w:p w:rsidR="00873E53" w:rsidRDefault="00873E53" w:rsidP="00801C32">
      <w:pPr>
        <w:tabs>
          <w:tab w:val="left" w:pos="851"/>
        </w:tabs>
        <w:ind w:firstLine="709"/>
        <w:jc w:val="both"/>
        <w:rPr>
          <w:b/>
        </w:rPr>
      </w:pPr>
    </w:p>
    <w:p w:rsidR="00873E53" w:rsidRDefault="00873E53" w:rsidP="00801C32">
      <w:pPr>
        <w:tabs>
          <w:tab w:val="left" w:pos="851"/>
        </w:tabs>
        <w:ind w:firstLine="709"/>
        <w:jc w:val="both"/>
        <w:rPr>
          <w:b/>
        </w:rPr>
      </w:pPr>
    </w:p>
    <w:p w:rsidR="001E482B" w:rsidRDefault="001E482B" w:rsidP="00801C32">
      <w:pPr>
        <w:tabs>
          <w:tab w:val="left" w:pos="851"/>
        </w:tabs>
        <w:ind w:firstLine="709"/>
        <w:jc w:val="both"/>
        <w:rPr>
          <w:b/>
        </w:rPr>
      </w:pPr>
    </w:p>
    <w:p w:rsidR="00801C32" w:rsidRDefault="00801C32" w:rsidP="00DB0EEE">
      <w:pPr>
        <w:tabs>
          <w:tab w:val="left" w:pos="851"/>
        </w:tabs>
        <w:jc w:val="both"/>
        <w:rPr>
          <w:b/>
        </w:rPr>
      </w:pPr>
    </w:p>
    <w:p w:rsidR="00873E53" w:rsidRDefault="00873E53" w:rsidP="00801C32">
      <w:pPr>
        <w:spacing w:line="276" w:lineRule="auto"/>
        <w:jc w:val="center"/>
        <w:rPr>
          <w:bCs/>
          <w:sz w:val="28"/>
          <w:szCs w:val="28"/>
        </w:rPr>
      </w:pPr>
    </w:p>
    <w:p w:rsidR="00801C32" w:rsidRPr="00DB0EEE" w:rsidRDefault="00801C32" w:rsidP="00801C32">
      <w:pPr>
        <w:spacing w:line="276" w:lineRule="auto"/>
        <w:jc w:val="center"/>
        <w:rPr>
          <w:bCs/>
          <w:sz w:val="28"/>
          <w:szCs w:val="28"/>
        </w:rPr>
      </w:pPr>
      <w:r w:rsidRPr="00DB0EEE"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801C32" w:rsidRPr="00DB0EEE" w:rsidRDefault="00801C32" w:rsidP="00801C32">
      <w:pPr>
        <w:spacing w:line="276" w:lineRule="auto"/>
        <w:jc w:val="center"/>
        <w:rPr>
          <w:bCs/>
          <w:sz w:val="28"/>
          <w:szCs w:val="28"/>
        </w:rPr>
      </w:pPr>
      <w:r w:rsidRPr="00DB0EEE">
        <w:rPr>
          <w:bCs/>
          <w:sz w:val="28"/>
          <w:szCs w:val="28"/>
        </w:rPr>
        <w:t>дополнительного образования «Детско-юношеский центр им. Б.Г. Лесюка»</w:t>
      </w:r>
    </w:p>
    <w:p w:rsidR="00801C32" w:rsidRPr="00DB0EEE" w:rsidRDefault="00801C32" w:rsidP="00801C32">
      <w:pPr>
        <w:rPr>
          <w:sz w:val="28"/>
          <w:szCs w:val="28"/>
        </w:rPr>
      </w:pPr>
    </w:p>
    <w:p w:rsidR="00801C32" w:rsidRDefault="00801C32" w:rsidP="00801C32">
      <w:pPr>
        <w:jc w:val="center"/>
        <w:rPr>
          <w:sz w:val="28"/>
          <w:szCs w:val="28"/>
        </w:rPr>
      </w:pPr>
    </w:p>
    <w:p w:rsidR="00DB0EEE" w:rsidRDefault="00DB0EEE" w:rsidP="00801C32">
      <w:pPr>
        <w:jc w:val="center"/>
        <w:rPr>
          <w:sz w:val="28"/>
          <w:szCs w:val="28"/>
        </w:rPr>
      </w:pPr>
    </w:p>
    <w:p w:rsidR="00DB0EEE" w:rsidRDefault="00DB0EEE" w:rsidP="00801C32">
      <w:pPr>
        <w:jc w:val="center"/>
        <w:rPr>
          <w:sz w:val="28"/>
          <w:szCs w:val="28"/>
        </w:rPr>
      </w:pPr>
    </w:p>
    <w:p w:rsidR="00DB0EEE" w:rsidRDefault="00DB0EEE" w:rsidP="00801C32">
      <w:pPr>
        <w:jc w:val="center"/>
        <w:rPr>
          <w:sz w:val="28"/>
          <w:szCs w:val="28"/>
        </w:rPr>
      </w:pPr>
    </w:p>
    <w:p w:rsidR="00DB0EEE" w:rsidRPr="00DB0EEE" w:rsidRDefault="00DB0EEE" w:rsidP="00801C32">
      <w:pPr>
        <w:jc w:val="center"/>
        <w:rPr>
          <w:sz w:val="28"/>
          <w:szCs w:val="28"/>
        </w:rPr>
      </w:pPr>
    </w:p>
    <w:p w:rsidR="00801C32" w:rsidRPr="00DB0EEE" w:rsidRDefault="00801C32" w:rsidP="00801C32">
      <w:pPr>
        <w:jc w:val="center"/>
        <w:rPr>
          <w:sz w:val="28"/>
          <w:szCs w:val="28"/>
        </w:rPr>
      </w:pPr>
    </w:p>
    <w:p w:rsidR="00801C32" w:rsidRPr="00DB0EEE" w:rsidRDefault="00801C32" w:rsidP="00801C32">
      <w:pPr>
        <w:jc w:val="center"/>
        <w:rPr>
          <w:sz w:val="28"/>
          <w:szCs w:val="28"/>
        </w:rPr>
      </w:pPr>
    </w:p>
    <w:p w:rsidR="00801C32" w:rsidRPr="00DB0EEE" w:rsidRDefault="00DB0EEE" w:rsidP="00801C32">
      <w:pPr>
        <w:jc w:val="center"/>
        <w:rPr>
          <w:sz w:val="28"/>
          <w:szCs w:val="28"/>
        </w:rPr>
      </w:pPr>
      <w:r w:rsidRPr="00DB0EEE">
        <w:rPr>
          <w:sz w:val="28"/>
          <w:szCs w:val="28"/>
        </w:rPr>
        <w:t>РАБОЧАЯ ПРОГРАММА</w:t>
      </w:r>
    </w:p>
    <w:p w:rsidR="00DB0EEE" w:rsidRPr="00DB0EEE" w:rsidRDefault="00DB0EEE" w:rsidP="00DB0EEE">
      <w:pPr>
        <w:jc w:val="center"/>
        <w:rPr>
          <w:sz w:val="28"/>
          <w:szCs w:val="28"/>
        </w:rPr>
      </w:pPr>
      <w:r w:rsidRPr="00DB0EEE">
        <w:rPr>
          <w:b/>
          <w:bCs/>
          <w:sz w:val="28"/>
          <w:szCs w:val="28"/>
        </w:rPr>
        <w:t>к дополнительной (общеразвивающей) общеобразовательной программе</w:t>
      </w:r>
    </w:p>
    <w:p w:rsidR="00801C32" w:rsidRPr="00DB0EEE" w:rsidRDefault="00801C32" w:rsidP="00801C32">
      <w:pPr>
        <w:jc w:val="center"/>
        <w:rPr>
          <w:sz w:val="28"/>
          <w:szCs w:val="28"/>
        </w:rPr>
      </w:pPr>
      <w:r w:rsidRPr="00DB0EEE">
        <w:rPr>
          <w:sz w:val="28"/>
          <w:szCs w:val="28"/>
        </w:rPr>
        <w:t>«</w:t>
      </w:r>
      <w:r w:rsidRPr="00DB0EEE">
        <w:rPr>
          <w:b/>
          <w:i/>
          <w:sz w:val="28"/>
          <w:szCs w:val="28"/>
        </w:rPr>
        <w:t>Талантики</w:t>
      </w:r>
      <w:r w:rsidRPr="00DB0EEE">
        <w:rPr>
          <w:sz w:val="28"/>
          <w:szCs w:val="28"/>
        </w:rPr>
        <w:t>»</w:t>
      </w: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1E482B" w:rsidRDefault="001E482B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DB0EEE" w:rsidRPr="00DB0EEE" w:rsidRDefault="00DB0EEE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jc w:val="right"/>
        <w:rPr>
          <w:sz w:val="28"/>
          <w:szCs w:val="28"/>
        </w:rPr>
      </w:pPr>
    </w:p>
    <w:p w:rsidR="00801C32" w:rsidRPr="00DB0EEE" w:rsidRDefault="00801C32" w:rsidP="00801C32">
      <w:pPr>
        <w:ind w:left="680" w:firstLine="29"/>
        <w:rPr>
          <w:sz w:val="28"/>
          <w:szCs w:val="28"/>
        </w:rPr>
      </w:pPr>
      <w:r w:rsidRPr="00DB0EEE">
        <w:rPr>
          <w:b/>
          <w:sz w:val="28"/>
          <w:szCs w:val="28"/>
        </w:rPr>
        <w:t>Возраст обучающихся:</w:t>
      </w:r>
      <w:r w:rsidRPr="00DB0EEE">
        <w:rPr>
          <w:sz w:val="28"/>
          <w:szCs w:val="28"/>
        </w:rPr>
        <w:t xml:space="preserve"> 6-12 лет.</w:t>
      </w:r>
    </w:p>
    <w:p w:rsidR="00801C32" w:rsidRPr="00DB0EEE" w:rsidRDefault="00801C32" w:rsidP="00801C32">
      <w:pPr>
        <w:rPr>
          <w:sz w:val="28"/>
          <w:szCs w:val="28"/>
        </w:rPr>
      </w:pPr>
      <w:r w:rsidRPr="00DB0EEE">
        <w:rPr>
          <w:b/>
          <w:sz w:val="28"/>
          <w:szCs w:val="28"/>
        </w:rPr>
        <w:t xml:space="preserve">          Год обучения: </w:t>
      </w:r>
      <w:r w:rsidRPr="00DB0EEE">
        <w:rPr>
          <w:sz w:val="28"/>
          <w:szCs w:val="28"/>
        </w:rPr>
        <w:t>1 год.</w:t>
      </w:r>
    </w:p>
    <w:p w:rsidR="00801C32" w:rsidRPr="00DB0EEE" w:rsidRDefault="00DB0EEE" w:rsidP="00801C32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Группы</w:t>
      </w:r>
      <w:r w:rsidR="00801C32" w:rsidRPr="00DB0EEE">
        <w:rPr>
          <w:sz w:val="28"/>
          <w:szCs w:val="28"/>
        </w:rPr>
        <w:t xml:space="preserve"> №</w:t>
      </w:r>
      <w:r>
        <w:rPr>
          <w:sz w:val="28"/>
          <w:szCs w:val="28"/>
        </w:rPr>
        <w:t>1,2</w:t>
      </w:r>
    </w:p>
    <w:p w:rsidR="00801C32" w:rsidRPr="00DB0EEE" w:rsidRDefault="00801C32" w:rsidP="00801C32">
      <w:pPr>
        <w:shd w:val="clear" w:color="auto" w:fill="FFFFFF"/>
        <w:spacing w:line="240" w:lineRule="exact"/>
        <w:ind w:left="24" w:right="10" w:firstLine="274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</w:t>
      </w:r>
    </w:p>
    <w:p w:rsidR="00801C32" w:rsidRPr="00DB0EEE" w:rsidRDefault="00801C32" w:rsidP="00DB0EEE">
      <w:pPr>
        <w:shd w:val="clear" w:color="auto" w:fill="FFFFFF"/>
        <w:ind w:right="10"/>
        <w:jc w:val="center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                      </w:t>
      </w:r>
      <w:r w:rsidR="00DB0EEE">
        <w:rPr>
          <w:sz w:val="28"/>
          <w:szCs w:val="28"/>
        </w:rPr>
        <w:t xml:space="preserve">                               </w:t>
      </w: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left="5954" w:right="10" w:hanging="5954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Педагог дополнительного образования: </w:t>
      </w:r>
    </w:p>
    <w:p w:rsidR="00801C32" w:rsidRPr="00DB0EEE" w:rsidRDefault="00801C32" w:rsidP="00801C32">
      <w:pPr>
        <w:shd w:val="clear" w:color="auto" w:fill="FFFFFF"/>
        <w:ind w:left="5954" w:right="10" w:hanging="5954"/>
        <w:rPr>
          <w:sz w:val="28"/>
          <w:szCs w:val="28"/>
        </w:rPr>
      </w:pPr>
      <w:r w:rsidRPr="00DB0EEE">
        <w:rPr>
          <w:sz w:val="28"/>
          <w:szCs w:val="28"/>
        </w:rPr>
        <w:t xml:space="preserve">                                                                     Богданова Л.А.</w:t>
      </w: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DB0EEE" w:rsidRDefault="00DB0EEE" w:rsidP="00801C32">
      <w:pPr>
        <w:shd w:val="clear" w:color="auto" w:fill="FFFFFF"/>
        <w:ind w:right="10"/>
        <w:rPr>
          <w:sz w:val="28"/>
          <w:szCs w:val="28"/>
        </w:rPr>
      </w:pPr>
    </w:p>
    <w:p w:rsidR="00DB0EEE" w:rsidRDefault="00DB0EEE" w:rsidP="00801C32">
      <w:pPr>
        <w:shd w:val="clear" w:color="auto" w:fill="FFFFFF"/>
        <w:ind w:right="10"/>
        <w:rPr>
          <w:sz w:val="28"/>
          <w:szCs w:val="28"/>
        </w:rPr>
      </w:pPr>
    </w:p>
    <w:p w:rsidR="00DB0EEE" w:rsidRPr="00DB0EEE" w:rsidRDefault="00DB0EEE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DB0EEE" w:rsidRDefault="00801C32" w:rsidP="00801C32">
      <w:pPr>
        <w:shd w:val="clear" w:color="auto" w:fill="FFFFFF"/>
        <w:ind w:right="10"/>
        <w:jc w:val="center"/>
        <w:rPr>
          <w:sz w:val="28"/>
          <w:szCs w:val="28"/>
        </w:rPr>
      </w:pPr>
      <w:r w:rsidRPr="00DB0EEE">
        <w:rPr>
          <w:sz w:val="28"/>
          <w:szCs w:val="28"/>
        </w:rPr>
        <w:t>2022-2023 учебный год</w:t>
      </w:r>
    </w:p>
    <w:p w:rsidR="00801C32" w:rsidRPr="00A4584E" w:rsidRDefault="00801C32" w:rsidP="00801C32">
      <w:pPr>
        <w:shd w:val="clear" w:color="auto" w:fill="FFFFFF"/>
        <w:ind w:right="10"/>
        <w:rPr>
          <w:sz w:val="28"/>
          <w:szCs w:val="28"/>
        </w:rPr>
      </w:pPr>
    </w:p>
    <w:p w:rsidR="00801C32" w:rsidRPr="00CB7E23" w:rsidRDefault="00801C32" w:rsidP="00801C3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7E23">
        <w:rPr>
          <w:b/>
          <w:bCs/>
          <w:sz w:val="28"/>
          <w:szCs w:val="28"/>
        </w:rPr>
        <w:lastRenderedPageBreak/>
        <w:t>Содержание</w:t>
      </w:r>
    </w:p>
    <w:p w:rsidR="00801C32" w:rsidRPr="00CB7E23" w:rsidRDefault="00801C32" w:rsidP="00801C32">
      <w:pPr>
        <w:spacing w:after="27" w:line="276" w:lineRule="auto"/>
        <w:rPr>
          <w:sz w:val="28"/>
          <w:szCs w:val="28"/>
        </w:rPr>
      </w:pPr>
      <w:r w:rsidRPr="00CB7E23">
        <w:rPr>
          <w:sz w:val="28"/>
          <w:szCs w:val="28"/>
        </w:rPr>
        <w:t xml:space="preserve">1.  Пояснительная записка </w:t>
      </w:r>
    </w:p>
    <w:p w:rsidR="00801C32" w:rsidRPr="00CB7E23" w:rsidRDefault="00801C32" w:rsidP="00801C32">
      <w:pPr>
        <w:spacing w:after="27" w:line="276" w:lineRule="auto"/>
        <w:rPr>
          <w:sz w:val="28"/>
          <w:szCs w:val="28"/>
        </w:rPr>
      </w:pPr>
      <w:r w:rsidRPr="00CB7E23">
        <w:rPr>
          <w:sz w:val="28"/>
          <w:szCs w:val="28"/>
        </w:rPr>
        <w:t xml:space="preserve">2.  Календарно - тематическое планирование </w:t>
      </w:r>
    </w:p>
    <w:p w:rsidR="00801C32" w:rsidRPr="00CB7E23" w:rsidRDefault="00801C32" w:rsidP="00801C32">
      <w:pPr>
        <w:shd w:val="clear" w:color="auto" w:fill="FFFFFF"/>
        <w:tabs>
          <w:tab w:val="left" w:pos="851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801C32" w:rsidRPr="00CB7E23" w:rsidRDefault="00801C32" w:rsidP="00801C32">
      <w:pPr>
        <w:pStyle w:val="af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CB7E23">
        <w:rPr>
          <w:b/>
          <w:sz w:val="28"/>
          <w:szCs w:val="28"/>
        </w:rPr>
        <w:t>ПОЯСНИТЕЛЬНАЯ ЗАПИСКА</w:t>
      </w:r>
    </w:p>
    <w:p w:rsidR="00801C32" w:rsidRPr="00CB7E23" w:rsidRDefault="00801C32" w:rsidP="00801C32">
      <w:pPr>
        <w:pStyle w:val="a7"/>
        <w:tabs>
          <w:tab w:val="left" w:pos="851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01C32" w:rsidRPr="00CB7E23" w:rsidRDefault="00801C32" w:rsidP="00801C32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CB7E23">
        <w:rPr>
          <w:b/>
          <w:sz w:val="28"/>
          <w:szCs w:val="28"/>
        </w:rPr>
        <w:t xml:space="preserve">Цель: </w:t>
      </w:r>
      <w:r w:rsidRPr="00CB7E23">
        <w:rPr>
          <w:color w:val="000000"/>
          <w:sz w:val="28"/>
          <w:szCs w:val="28"/>
          <w:shd w:val="clear" w:color="auto" w:fill="FFFFFF"/>
        </w:rPr>
        <w:t>развитие художественно - творческих способностей детей 6-12 лет</w:t>
      </w:r>
    </w:p>
    <w:p w:rsidR="00801C32" w:rsidRPr="00CB7E23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B7E23">
        <w:rPr>
          <w:b/>
          <w:sz w:val="28"/>
          <w:szCs w:val="28"/>
        </w:rPr>
        <w:t>Задачи: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B7E23">
        <w:rPr>
          <w:sz w:val="28"/>
          <w:szCs w:val="28"/>
          <w:u w:val="single"/>
        </w:rPr>
        <w:t>Обучающие: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учить способам нетрадиционной техники рисования, последовательно знакомить с различными видами изобразительной деятельности;</w:t>
      </w:r>
    </w:p>
    <w:p w:rsidR="00801C32" w:rsidRPr="00CB7E23" w:rsidRDefault="00801C32" w:rsidP="00801C32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 </w:t>
      </w:r>
      <w:r w:rsidRPr="00CB7E23">
        <w:rPr>
          <w:sz w:val="28"/>
          <w:szCs w:val="28"/>
        </w:rPr>
        <w:t>-  знакомить с различными художественными материалами и техниками изобразительной деятельности;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формировать навыки работы с различными изобразительными материалами.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CB7E23">
        <w:rPr>
          <w:sz w:val="28"/>
          <w:szCs w:val="28"/>
          <w:u w:val="single"/>
        </w:rPr>
        <w:t>Развивающие</w:t>
      </w:r>
      <w:r w:rsidRPr="00CB7E23">
        <w:rPr>
          <w:sz w:val="28"/>
          <w:szCs w:val="28"/>
        </w:rPr>
        <w:t xml:space="preserve"> 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развивать творчество и фантазию, наблюдательность и воображение, ассоциативное мышление и любознательность;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развивать мелкую моторику рук;</w:t>
      </w:r>
    </w:p>
    <w:p w:rsidR="00801C32" w:rsidRPr="00CB7E23" w:rsidRDefault="00801C32" w:rsidP="00801C3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CB7E23">
        <w:rPr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B7E23">
        <w:rPr>
          <w:sz w:val="28"/>
          <w:szCs w:val="28"/>
          <w:u w:val="single"/>
        </w:rPr>
        <w:t>Воспитательные</w:t>
      </w:r>
      <w:r w:rsidRPr="00CB7E23">
        <w:rPr>
          <w:color w:val="000000"/>
          <w:sz w:val="28"/>
          <w:szCs w:val="28"/>
          <w:u w:val="single"/>
        </w:rPr>
        <w:t>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воспитывать способность  видеть мир  глазами художников, замечать и творить красоту.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воспитывать положительное отношение ребенка к сотрудничеству с взрослым, с детьми, к собственной деятельности, ее результату.</w:t>
      </w:r>
    </w:p>
    <w:p w:rsidR="00801C32" w:rsidRPr="00CB7E23" w:rsidRDefault="00801C32" w:rsidP="00801C32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 </w:t>
      </w:r>
      <w:r w:rsidRPr="00CB7E23">
        <w:rPr>
          <w:b/>
          <w:sz w:val="28"/>
          <w:szCs w:val="28"/>
        </w:rPr>
        <w:t>Ожидаемые результаты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Главным ожидаемым результатом обучения должно стать развитие у детей интереса к изобразительному и декоративно-прикладному творчеству.   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При этом у обучающихся  формируются следующие основные умения, знания и навыки: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B7E23">
        <w:rPr>
          <w:sz w:val="28"/>
          <w:szCs w:val="28"/>
          <w:u w:val="single"/>
        </w:rPr>
        <w:t>Личностные результаты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sz w:val="28"/>
          <w:szCs w:val="28"/>
        </w:rPr>
        <w:t>- устойчивый интерес, мотивация к занятиям изобразительным искусством;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sz w:val="28"/>
          <w:szCs w:val="28"/>
        </w:rPr>
        <w:t>- усидчивость, дисциплинированность;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самостоятельность и личная ответственность за свои поступки, на основе представлений о нравственных нормах;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B7E23">
        <w:rPr>
          <w:sz w:val="28"/>
          <w:szCs w:val="28"/>
        </w:rPr>
        <w:t xml:space="preserve"> - умение уважать свой труд и труд своих сверстников.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B7E23">
        <w:rPr>
          <w:sz w:val="28"/>
          <w:szCs w:val="28"/>
          <w:u w:val="single"/>
        </w:rPr>
        <w:lastRenderedPageBreak/>
        <w:t>Метапредметные результаты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sz w:val="28"/>
          <w:szCs w:val="28"/>
        </w:rPr>
        <w:t xml:space="preserve">- </w:t>
      </w:r>
      <w:r w:rsidRPr="00CB7E23">
        <w:rPr>
          <w:color w:val="000000"/>
          <w:sz w:val="28"/>
          <w:szCs w:val="28"/>
        </w:rPr>
        <w:t>овладение способностью принимать цели и задачи учебной деятельности;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sym w:font="Symbol" w:char="F02D"/>
      </w:r>
      <w:r w:rsidRPr="00CB7E23">
        <w:rPr>
          <w:color w:val="000000"/>
          <w:sz w:val="28"/>
          <w:szCs w:val="28"/>
        </w:rPr>
        <w:t xml:space="preserve"> освоение способами решения проблем творческого и поискового характера;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sym w:font="Symbol" w:char="F02D"/>
      </w:r>
      <w:r w:rsidRPr="00CB7E23">
        <w:rPr>
          <w:color w:val="000000"/>
          <w:sz w:val="28"/>
          <w:szCs w:val="28"/>
        </w:rPr>
        <w:t xml:space="preserve"> умение определять наиболее эффективные способы достижения результата;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sym w:font="Symbol" w:char="F02D"/>
      </w:r>
      <w:r w:rsidRPr="00CB7E23">
        <w:rPr>
          <w:color w:val="000000"/>
          <w:sz w:val="28"/>
          <w:szCs w:val="28"/>
        </w:rPr>
        <w:t xml:space="preserve"> умения слушать собеседника и вести диалог, осуществлять совместную деятельность.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B7E23">
        <w:rPr>
          <w:color w:val="000000"/>
          <w:sz w:val="28"/>
          <w:szCs w:val="28"/>
          <w:u w:val="single"/>
        </w:rPr>
        <w:t xml:space="preserve">Предметные результаты 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формирование первоначальных представлений о роли изобразительного</w:t>
      </w:r>
    </w:p>
    <w:p w:rsidR="00801C32" w:rsidRPr="00CB7E23" w:rsidRDefault="00801C32" w:rsidP="00801C3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искусства в жизни человека;</w:t>
      </w:r>
    </w:p>
    <w:p w:rsidR="00801C32" w:rsidRPr="00CB7E23" w:rsidRDefault="00801C32" w:rsidP="00801C3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 xml:space="preserve">         - формирование основ художественной культуры, потребности в художественном творчестве и в общении с искусством;</w:t>
      </w:r>
    </w:p>
    <w:p w:rsidR="00801C32" w:rsidRPr="00CB7E23" w:rsidRDefault="00801C32" w:rsidP="00801C3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 (рисунке, живописи, художественном конструировании);</w:t>
      </w:r>
    </w:p>
    <w:p w:rsidR="00801C32" w:rsidRPr="00CB7E23" w:rsidRDefault="00801C32" w:rsidP="00801C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7E23">
        <w:rPr>
          <w:color w:val="000000"/>
          <w:sz w:val="28"/>
          <w:szCs w:val="28"/>
        </w:rPr>
        <w:t>- развитие способности к созданию на доступном уровне сложности выразительного художественного образа.</w:t>
      </w:r>
    </w:p>
    <w:p w:rsidR="00DB0EEE" w:rsidRDefault="00801C32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CB7E23">
        <w:rPr>
          <w:b/>
          <w:spacing w:val="4"/>
          <w:sz w:val="28"/>
          <w:szCs w:val="28"/>
        </w:rPr>
        <w:t xml:space="preserve">Программа </w:t>
      </w:r>
      <w:r w:rsidRPr="00CB7E23">
        <w:rPr>
          <w:b/>
          <w:spacing w:val="1"/>
          <w:sz w:val="28"/>
          <w:szCs w:val="28"/>
        </w:rPr>
        <w:t>«Талантики»</w:t>
      </w:r>
      <w:r w:rsidRPr="00CB7E23">
        <w:rPr>
          <w:spacing w:val="4"/>
          <w:sz w:val="28"/>
          <w:szCs w:val="28"/>
        </w:rPr>
        <w:t xml:space="preserve"> </w:t>
      </w:r>
      <w:r w:rsidRPr="00CB7E23">
        <w:rPr>
          <w:spacing w:val="4"/>
          <w:sz w:val="28"/>
          <w:szCs w:val="28"/>
          <w:u w:val="single"/>
        </w:rPr>
        <w:t xml:space="preserve">ориентирована на детей в возрасте от 6 - 12 лет </w:t>
      </w:r>
      <w:r w:rsidRPr="00CB7E23">
        <w:rPr>
          <w:spacing w:val="3"/>
          <w:sz w:val="28"/>
          <w:szCs w:val="28"/>
        </w:rPr>
        <w:t xml:space="preserve">с различным уровнем подготовки и психологических особенностей. </w:t>
      </w:r>
    </w:p>
    <w:p w:rsidR="00801C32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  <w:r w:rsidRPr="00DB0EEE">
        <w:rPr>
          <w:b/>
          <w:bCs/>
          <w:iCs/>
          <w:spacing w:val="-2"/>
          <w:sz w:val="28"/>
          <w:szCs w:val="28"/>
        </w:rPr>
        <w:t>Срок реализации рабочей программы</w:t>
      </w:r>
      <w:r w:rsidR="00801C32" w:rsidRPr="00CB7E23">
        <w:rPr>
          <w:spacing w:val="-2"/>
          <w:sz w:val="28"/>
          <w:szCs w:val="28"/>
        </w:rPr>
        <w:t xml:space="preserve"> 108</w:t>
      </w:r>
      <w:r w:rsidR="00801C32" w:rsidRPr="00CB7E23">
        <w:rPr>
          <w:spacing w:val="-2"/>
          <w:sz w:val="28"/>
          <w:szCs w:val="28"/>
          <w:u w:val="single"/>
        </w:rPr>
        <w:t xml:space="preserve"> часов в </w:t>
      </w:r>
      <w:r w:rsidR="00801C32" w:rsidRPr="00CB7E23">
        <w:rPr>
          <w:spacing w:val="3"/>
          <w:sz w:val="28"/>
          <w:szCs w:val="28"/>
          <w:u w:val="single"/>
        </w:rPr>
        <w:t>год</w:t>
      </w:r>
      <w:r w:rsidR="00801C32" w:rsidRPr="00CB7E23">
        <w:rPr>
          <w:spacing w:val="3"/>
          <w:sz w:val="28"/>
          <w:szCs w:val="28"/>
        </w:rPr>
        <w:t xml:space="preserve"> (3 часа занятий в неделю). </w:t>
      </w: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Default="00DB0EEE" w:rsidP="00801C32">
      <w:pPr>
        <w:shd w:val="clear" w:color="auto" w:fill="FFFFFF"/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DB0EEE" w:rsidRPr="0064438E" w:rsidRDefault="00DB0EEE" w:rsidP="00D55355">
      <w:pPr>
        <w:shd w:val="clear" w:color="auto" w:fill="FFFFFF"/>
        <w:spacing w:line="276" w:lineRule="auto"/>
        <w:jc w:val="both"/>
        <w:rPr>
          <w:spacing w:val="4"/>
          <w:sz w:val="28"/>
          <w:szCs w:val="28"/>
          <w:u w:val="single"/>
        </w:rPr>
      </w:pPr>
    </w:p>
    <w:p w:rsidR="00801C32" w:rsidRPr="00801C32" w:rsidRDefault="00801C32" w:rsidP="00801C32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</w:p>
    <w:p w:rsidR="00801C32" w:rsidRPr="0041232F" w:rsidRDefault="00801C32" w:rsidP="00801C32">
      <w:pPr>
        <w:pStyle w:val="af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1232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01C32" w:rsidRPr="0041232F" w:rsidRDefault="00801C32" w:rsidP="00801C32">
      <w:pPr>
        <w:shd w:val="clear" w:color="auto" w:fill="FFFFFF"/>
        <w:jc w:val="center"/>
        <w:rPr>
          <w:b/>
          <w:sz w:val="28"/>
          <w:szCs w:val="28"/>
        </w:rPr>
      </w:pPr>
      <w:r w:rsidRPr="0041232F">
        <w:rPr>
          <w:b/>
          <w:sz w:val="28"/>
          <w:szCs w:val="28"/>
        </w:rPr>
        <w:t>на 2022-2023 учебный год</w:t>
      </w:r>
      <w:bookmarkStart w:id="0" w:name="_Hlk113653237"/>
    </w:p>
    <w:p w:rsidR="00801C32" w:rsidRPr="0041232F" w:rsidRDefault="00D55355" w:rsidP="00801C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№1,2</w:t>
      </w:r>
      <w:bookmarkStart w:id="1" w:name="_GoBack"/>
      <w:bookmarkEnd w:id="1"/>
    </w:p>
    <w:p w:rsidR="00801C32" w:rsidRPr="008E7B1C" w:rsidRDefault="00801C32" w:rsidP="00801C32">
      <w:pPr>
        <w:ind w:firstLine="720"/>
        <w:jc w:val="center"/>
        <w:rPr>
          <w:b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4114"/>
        <w:gridCol w:w="1134"/>
        <w:gridCol w:w="1276"/>
        <w:gridCol w:w="1275"/>
        <w:gridCol w:w="993"/>
      </w:tblGrid>
      <w:tr w:rsidR="00801C32" w:rsidRPr="00A4584E" w:rsidTr="00DB0EEE">
        <w:trPr>
          <w:trHeight w:val="142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№</w:t>
            </w: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п/п</w:t>
            </w:r>
          </w:p>
        </w:tc>
        <w:tc>
          <w:tcPr>
            <w:tcW w:w="41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Количество</w:t>
            </w: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Дата        проведения</w:t>
            </w:r>
          </w:p>
        </w:tc>
      </w:tr>
      <w:tr w:rsidR="00801C32" w:rsidRPr="00A4584E" w:rsidTr="00DB0EEE">
        <w:trPr>
          <w:trHeight w:val="142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584E">
              <w:rPr>
                <w:sz w:val="28"/>
                <w:szCs w:val="28"/>
              </w:rPr>
              <w:t>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</w:t>
            </w: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факту</w:t>
            </w:r>
          </w:p>
        </w:tc>
      </w:tr>
      <w:tr w:rsidR="00801C32" w:rsidRPr="00A4584E" w:rsidTr="00801C32">
        <w:trPr>
          <w:trHeight w:val="142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C32" w:rsidRPr="00A4584E" w:rsidRDefault="00801C32" w:rsidP="00310A56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1C32" w:rsidRPr="006E524A" w:rsidRDefault="00801C32" w:rsidP="00310A56">
            <w:pPr>
              <w:pStyle w:val="TableParagraph"/>
              <w:spacing w:line="240" w:lineRule="auto"/>
              <w:ind w:left="37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Введение</w:t>
            </w:r>
            <w:r w:rsidRPr="00A4584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программу.</w:t>
            </w: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1.1</w:t>
            </w:r>
          </w:p>
          <w:p w:rsidR="00801C32" w:rsidRPr="00A4584E" w:rsidRDefault="00801C32" w:rsidP="00801C32">
            <w:pPr>
              <w:pStyle w:val="TableParagraph"/>
              <w:spacing w:before="48"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55355">
            <w:pPr>
              <w:pStyle w:val="TableParagraph"/>
              <w:spacing w:line="276" w:lineRule="auto"/>
              <w:ind w:left="0" w:right="89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Знакомство с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="00310A56">
              <w:rPr>
                <w:sz w:val="28"/>
                <w:szCs w:val="28"/>
              </w:rPr>
              <w:t xml:space="preserve">программой. </w:t>
            </w:r>
            <w:r w:rsidRPr="00A4584E">
              <w:rPr>
                <w:sz w:val="28"/>
                <w:szCs w:val="28"/>
              </w:rPr>
              <w:t>Правила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техники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безопасности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="00D55355">
              <w:rPr>
                <w:sz w:val="28"/>
                <w:szCs w:val="28"/>
              </w:rPr>
              <w:t xml:space="preserve">в </w:t>
            </w:r>
            <w:r w:rsidRPr="00A4584E">
              <w:rPr>
                <w:sz w:val="28"/>
                <w:szCs w:val="28"/>
              </w:rPr>
              <w:t>классе.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Живопись</w:t>
            </w: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Изображение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плоских</w:t>
            </w:r>
          </w:p>
          <w:p w:rsidR="00801C32" w:rsidRPr="00A4584E" w:rsidRDefault="00801C32" w:rsidP="00801C32">
            <w:pPr>
              <w:pStyle w:val="TableParagraph"/>
              <w:spacing w:before="48"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26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Передача</w:t>
            </w:r>
            <w:r w:rsidRPr="00A4584E">
              <w:rPr>
                <w:spacing w:val="-1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объемности.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Светотеневая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моделировка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598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Цвет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предметный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обусловленный.</w:t>
            </w:r>
          </w:p>
          <w:p w:rsidR="00801C32" w:rsidRPr="00A4584E" w:rsidRDefault="00801C32" w:rsidP="00801C32">
            <w:pPr>
              <w:pStyle w:val="TableParagraph"/>
              <w:spacing w:line="276" w:lineRule="auto"/>
              <w:ind w:right="21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Понятие о составе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сложных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цветов</w:t>
            </w:r>
            <w:r w:rsidRPr="00A4584E">
              <w:rPr>
                <w:spacing w:val="-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путем смешивания.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Складки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живописи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Фактура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живописи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805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Понятие «среда».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Загадки</w:t>
            </w:r>
            <w:r w:rsidRPr="00A4584E">
              <w:rPr>
                <w:spacing w:val="-1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цветовых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рефлексов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  <w:r w:rsidRPr="00A458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44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Контраст цвета.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Понятие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контраста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нюанса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Рисунок</w:t>
            </w: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276"/>
              <w:jc w:val="bot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Линейная композиция</w:t>
            </w:r>
            <w:r w:rsidRPr="00A4584E">
              <w:rPr>
                <w:spacing w:val="-6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(пейзаж, город и. т.д.)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Повторение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понятия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«линия»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28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Графическая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pacing w:val="-3"/>
                <w:sz w:val="28"/>
                <w:szCs w:val="28"/>
              </w:rPr>
              <w:t>композиция.</w:t>
            </w:r>
            <w:r w:rsidRPr="00A4584E">
              <w:rPr>
                <w:spacing w:val="-10"/>
                <w:sz w:val="28"/>
                <w:szCs w:val="28"/>
              </w:rPr>
              <w:t xml:space="preserve"> </w:t>
            </w:r>
            <w:r w:rsidRPr="00A4584E">
              <w:rPr>
                <w:spacing w:val="-2"/>
                <w:sz w:val="28"/>
                <w:szCs w:val="28"/>
              </w:rPr>
              <w:t>Создание</w:t>
            </w:r>
          </w:p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 xml:space="preserve">Выразительной </w:t>
            </w:r>
            <w:r w:rsidRPr="00A4584E">
              <w:rPr>
                <w:spacing w:val="-1"/>
                <w:sz w:val="28"/>
                <w:szCs w:val="28"/>
              </w:rPr>
              <w:t>композиции,</w:t>
            </w:r>
            <w:r w:rsidRPr="00A4584E">
              <w:rPr>
                <w:spacing w:val="-9"/>
                <w:sz w:val="28"/>
                <w:szCs w:val="28"/>
              </w:rPr>
              <w:t xml:space="preserve"> </w:t>
            </w:r>
            <w:r w:rsidRPr="00A4584E">
              <w:rPr>
                <w:spacing w:val="-1"/>
                <w:sz w:val="28"/>
                <w:szCs w:val="28"/>
              </w:rPr>
              <w:t>используя</w:t>
            </w:r>
          </w:p>
          <w:p w:rsidR="00801C32" w:rsidRPr="00A4584E" w:rsidRDefault="00801C32" w:rsidP="00801C3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возможности</w:t>
            </w:r>
            <w:r w:rsidRPr="00A4584E">
              <w:rPr>
                <w:spacing w:val="39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графики.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Сочетание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линии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 пятна.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Форма.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Понятие перспектива.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3.5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Контраст</w:t>
            </w:r>
            <w:r w:rsidRPr="00A4584E">
              <w:rPr>
                <w:spacing w:val="-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форм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1142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Пропорции.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Этюд</w:t>
            </w:r>
            <w:r w:rsidRPr="00A4584E">
              <w:rPr>
                <w:spacing w:val="-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портрета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3.7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Построение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предмета от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осевой линии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3.8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276" w:lineRule="auto"/>
              <w:ind w:right="339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Рисование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натуры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памяти. Этюд фигуры</w:t>
            </w:r>
            <w:r w:rsidRPr="00A4584E">
              <w:rPr>
                <w:spacing w:val="-1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Декоративное рисование.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37"/>
              <w:jc w:val="bot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Симметрия в</w:t>
            </w:r>
            <w:r w:rsidRPr="00A4584E">
              <w:rPr>
                <w:spacing w:val="-6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композиции.</w:t>
            </w:r>
            <w:r w:rsidRPr="00A4584E">
              <w:rPr>
                <w:spacing w:val="-6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Статическая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композиция. «Абстракция».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37"/>
              <w:rPr>
                <w:sz w:val="28"/>
                <w:szCs w:val="28"/>
              </w:rPr>
            </w:pPr>
            <w:r w:rsidRPr="00A4584E">
              <w:rPr>
                <w:spacing w:val="-1"/>
                <w:sz w:val="28"/>
                <w:szCs w:val="28"/>
              </w:rPr>
              <w:t>Стилизация.</w:t>
            </w:r>
            <w:r w:rsidR="00133BDD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Стилизация растительных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форм.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A4584E">
              <w:rPr>
                <w:sz w:val="28"/>
                <w:szCs w:val="28"/>
              </w:rPr>
              <w:t>4.3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Буквица.</w:t>
            </w:r>
          </w:p>
          <w:p w:rsidR="00801C32" w:rsidRPr="00A4584E" w:rsidRDefault="00801C32" w:rsidP="00310A56">
            <w:pPr>
              <w:pStyle w:val="TableParagraph"/>
              <w:spacing w:before="48"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Декоративные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узоры.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4.4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Декоративный натюрморт.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4.5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A3B91">
            <w:pPr>
              <w:pStyle w:val="TableParagraph"/>
              <w:spacing w:line="276" w:lineRule="auto"/>
              <w:ind w:left="37" w:right="125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Исторический жанр.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Композиционная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организация</w:t>
            </w:r>
            <w:r w:rsidRPr="00A4584E">
              <w:rPr>
                <w:spacing w:val="-1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картинной</w:t>
            </w:r>
            <w:r w:rsidR="001A3B91" w:rsidRPr="00A4584E">
              <w:rPr>
                <w:sz w:val="28"/>
                <w:szCs w:val="28"/>
              </w:rPr>
              <w:t xml:space="preserve"> плоскости.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b/>
                <w:sz w:val="28"/>
                <w:szCs w:val="28"/>
                <w:lang w:val="en-US"/>
              </w:rPr>
            </w:pPr>
            <w:r w:rsidRPr="00A458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rPr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Пейзаж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5.1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tabs>
                <w:tab w:val="left" w:pos="3864"/>
              </w:tabs>
              <w:spacing w:line="276" w:lineRule="auto"/>
              <w:ind w:left="0" w:right="176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Воздушная</w:t>
            </w:r>
            <w:r w:rsidR="00D64C07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pacing w:val="-1"/>
                <w:sz w:val="28"/>
                <w:szCs w:val="28"/>
              </w:rPr>
              <w:t>перспектива.</w:t>
            </w:r>
          </w:p>
          <w:p w:rsidR="00801C32" w:rsidRPr="00A4584E" w:rsidRDefault="00801C32" w:rsidP="00D64C07">
            <w:pPr>
              <w:pStyle w:val="TableParagraph"/>
              <w:tabs>
                <w:tab w:val="left" w:pos="3864"/>
              </w:tabs>
              <w:spacing w:line="307" w:lineRule="exact"/>
              <w:ind w:left="0" w:right="176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Тональность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  <w:p w:rsidR="00801C32" w:rsidRDefault="00801C32" w:rsidP="00801C32">
            <w:pPr>
              <w:jc w:val="center"/>
              <w:rPr>
                <w:sz w:val="28"/>
                <w:szCs w:val="28"/>
              </w:rPr>
            </w:pPr>
          </w:p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5.2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spacing w:line="276" w:lineRule="auto"/>
              <w:ind w:left="0" w:right="171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Передача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плановости</w:t>
            </w:r>
            <w:r w:rsidRPr="00A4584E">
              <w:rPr>
                <w:spacing w:val="-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пейзаже.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Влияние</w:t>
            </w:r>
            <w:r w:rsidR="00D64C07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линии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горизонта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5.3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Времена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6E524A" w:rsidRDefault="00801C32" w:rsidP="00801C32">
            <w:pPr>
              <w:pStyle w:val="TableParagraph"/>
              <w:spacing w:line="276" w:lineRule="auto"/>
              <w:ind w:right="123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Выразительные</w:t>
            </w:r>
            <w:r w:rsidRPr="00A4584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средства</w:t>
            </w:r>
            <w:r w:rsidRPr="00A4584E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графических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материалов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spacing w:line="276" w:lineRule="auto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Цветные</w:t>
            </w:r>
            <w:r w:rsidRPr="00A4584E">
              <w:rPr>
                <w:spacing w:val="-1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карандаши.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Особенности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моделирования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светотенью формы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предметов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разных</w:t>
            </w:r>
            <w:r w:rsidR="00D64C07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фактур.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D64C07">
            <w:pPr>
              <w:pStyle w:val="TableParagraph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Гелиевые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ручки,</w:t>
            </w:r>
            <w:r w:rsidR="00D64C07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фломастеры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Восковые</w:t>
            </w:r>
            <w:r w:rsidRPr="00A4584E">
              <w:rPr>
                <w:spacing w:val="-8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мелки.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Декоративная</w:t>
            </w:r>
          </w:p>
          <w:p w:rsidR="00801C32" w:rsidRPr="00A4584E" w:rsidRDefault="00801C32" w:rsidP="00133BDD">
            <w:pPr>
              <w:pStyle w:val="TableParagraph"/>
              <w:spacing w:line="307" w:lineRule="exact"/>
              <w:ind w:left="0" w:right="34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композиция.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6.4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133BD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Уголь.</w:t>
            </w:r>
            <w:r w:rsidRPr="00A4584E">
              <w:rPr>
                <w:spacing w:val="-1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Живописный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рисунок.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Фактура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="00133BDD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материальность.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Композиция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32" w:rsidRPr="00A4584E" w:rsidRDefault="00801C32" w:rsidP="00801C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7.1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9B000F">
            <w:pPr>
              <w:pStyle w:val="TableParagraph"/>
              <w:spacing w:line="276" w:lineRule="auto"/>
              <w:ind w:left="37" w:right="182" w:hanging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Знакомство с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основными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lastRenderedPageBreak/>
              <w:t>законами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</w:t>
            </w:r>
            <w:r w:rsidR="009B000F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правилами</w:t>
            </w:r>
            <w:r w:rsidRPr="00A4584E">
              <w:rPr>
                <w:spacing w:val="-9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spacing w:line="276" w:lineRule="auto"/>
              <w:ind w:left="37" w:right="808"/>
              <w:rPr>
                <w:sz w:val="28"/>
                <w:szCs w:val="28"/>
              </w:rPr>
            </w:pPr>
            <w:r w:rsidRPr="00A4584E">
              <w:rPr>
                <w:spacing w:val="-1"/>
                <w:sz w:val="28"/>
                <w:szCs w:val="28"/>
              </w:rPr>
              <w:t>Композиционный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центр.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Цветовые</w:t>
            </w:r>
          </w:p>
          <w:p w:rsidR="00801C32" w:rsidRPr="00A4584E" w:rsidRDefault="00801C32" w:rsidP="00310A56">
            <w:pPr>
              <w:pStyle w:val="TableParagraph"/>
              <w:spacing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контрасты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7.3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9B000F">
            <w:pPr>
              <w:pStyle w:val="TableParagraph"/>
              <w:spacing w:line="276" w:lineRule="auto"/>
              <w:ind w:left="37" w:right="27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Ритм в декоративной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композиции.</w:t>
            </w:r>
            <w:r w:rsidRPr="00A4584E">
              <w:rPr>
                <w:spacing w:val="-9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Ритм</w:t>
            </w:r>
            <w:r w:rsidRPr="00A4584E">
              <w:rPr>
                <w:spacing w:val="-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как</w:t>
            </w:r>
            <w:r w:rsidRPr="00A4584E">
              <w:rPr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средство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композиционного</w:t>
            </w:r>
            <w:r w:rsidR="009B000F">
              <w:rPr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строя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801C32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6E524A" w:rsidRDefault="00801C32" w:rsidP="00801C32">
            <w:pPr>
              <w:pStyle w:val="TableParagraph"/>
              <w:spacing w:line="276" w:lineRule="auto"/>
              <w:ind w:right="1311"/>
              <w:rPr>
                <w:b/>
                <w:sz w:val="28"/>
                <w:szCs w:val="28"/>
              </w:rPr>
            </w:pPr>
            <w:r w:rsidRPr="00A4584E">
              <w:rPr>
                <w:b/>
                <w:spacing w:val="-1"/>
                <w:sz w:val="28"/>
                <w:szCs w:val="28"/>
              </w:rPr>
              <w:t>Закрепление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4584E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пройденного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84E">
              <w:rPr>
                <w:b/>
                <w:sz w:val="28"/>
                <w:szCs w:val="28"/>
              </w:rPr>
              <w:t>материала</w:t>
            </w: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8.1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Натюрморт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натуры</w:t>
            </w:r>
          </w:p>
          <w:p w:rsidR="00801C32" w:rsidRPr="00A4584E" w:rsidRDefault="00801C32" w:rsidP="00310A56">
            <w:pPr>
              <w:pStyle w:val="TableParagraph"/>
              <w:spacing w:before="48"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(графика)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8.2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Натюрморт</w:t>
            </w:r>
            <w:r w:rsidRPr="00A4584E">
              <w:rPr>
                <w:spacing w:val="-2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натуры</w:t>
            </w:r>
          </w:p>
          <w:p w:rsidR="00801C32" w:rsidRPr="00A4584E" w:rsidRDefault="00801C32" w:rsidP="00310A56">
            <w:pPr>
              <w:pStyle w:val="TableParagraph"/>
              <w:spacing w:before="48"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(живопись)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pStyle w:val="TableParagraph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8.3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310A56">
            <w:pPr>
              <w:pStyle w:val="TableParagraph"/>
              <w:spacing w:line="276" w:lineRule="auto"/>
              <w:ind w:left="37" w:right="769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Композиция на</w:t>
            </w:r>
            <w:r w:rsidRPr="00A4584E">
              <w:rPr>
                <w:spacing w:val="1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свободную</w:t>
            </w:r>
            <w:r w:rsidRPr="00A4584E">
              <w:rPr>
                <w:spacing w:val="-5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тему</w:t>
            </w:r>
            <w:r w:rsidRPr="00A4584E">
              <w:rPr>
                <w:spacing w:val="-3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–</w:t>
            </w:r>
          </w:p>
          <w:p w:rsidR="00801C32" w:rsidRPr="00A4584E" w:rsidRDefault="00801C32" w:rsidP="00310A56">
            <w:pPr>
              <w:pStyle w:val="TableParagraph"/>
              <w:spacing w:line="307" w:lineRule="exact"/>
              <w:ind w:left="37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техника</w:t>
            </w:r>
            <w:r w:rsidRPr="00A4584E">
              <w:rPr>
                <w:spacing w:val="-7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исполнения</w:t>
            </w:r>
            <w:r w:rsidRPr="00A4584E">
              <w:rPr>
                <w:spacing w:val="-6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по выбору</w:t>
            </w:r>
            <w:r w:rsidRPr="00A4584E">
              <w:rPr>
                <w:spacing w:val="-4"/>
                <w:sz w:val="28"/>
                <w:szCs w:val="28"/>
              </w:rPr>
              <w:t xml:space="preserve"> </w:t>
            </w:r>
            <w:r w:rsidRPr="00A4584E">
              <w:rPr>
                <w:sz w:val="28"/>
                <w:szCs w:val="28"/>
              </w:rPr>
              <w:t>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  <w:r w:rsidRPr="00A4584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A4584E" w:rsidRDefault="00801C32" w:rsidP="00801C32">
            <w:pPr>
              <w:jc w:val="center"/>
              <w:rPr>
                <w:sz w:val="28"/>
                <w:szCs w:val="28"/>
              </w:rPr>
            </w:pPr>
          </w:p>
        </w:tc>
      </w:tr>
      <w:tr w:rsidR="00801C32" w:rsidRPr="00A4584E" w:rsidTr="00DB0EEE">
        <w:tc>
          <w:tcPr>
            <w:tcW w:w="4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C32" w:rsidRDefault="00801C32" w:rsidP="00801C32">
            <w:pPr>
              <w:jc w:val="center"/>
              <w:rPr>
                <w:b/>
                <w:sz w:val="28"/>
                <w:szCs w:val="28"/>
              </w:rPr>
            </w:pPr>
            <w:r w:rsidRPr="00A4584E">
              <w:rPr>
                <w:b/>
                <w:sz w:val="28"/>
                <w:szCs w:val="28"/>
              </w:rPr>
              <w:t>ИТОГО</w:t>
            </w:r>
          </w:p>
          <w:p w:rsidR="00801C32" w:rsidRPr="00A4584E" w:rsidRDefault="00801C32" w:rsidP="00801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32" w:rsidRPr="00A4584E" w:rsidRDefault="00801C32" w:rsidP="00801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801C32" w:rsidRPr="00A4584E" w:rsidRDefault="00801C32" w:rsidP="00801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C32" w:rsidRPr="00C5710A" w:rsidRDefault="00801C32" w:rsidP="00801C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bookmarkEnd w:id="0"/>
    <w:p w:rsidR="005F0A6A" w:rsidRPr="001772D7" w:rsidRDefault="001772D7" w:rsidP="001772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-679450</wp:posOffset>
            </wp:positionV>
            <wp:extent cx="7543800" cy="10530840"/>
            <wp:effectExtent l="19050" t="0" r="0" b="0"/>
            <wp:wrapSquare wrapText="bothSides"/>
            <wp:docPr id="3" name="Рисунок 3" descr="D:\Методическая работа\2022-2023\Документы на начало года\программы 2022-2023 уч.г\для сайта\Демина\ЖОПКИ ТАЛАН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ческая работа\2022-2023\Документы на начало года\программы 2022-2023 уч.г\для сайта\Демина\ЖОПКИ ТАЛАНТИК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A6A" w:rsidRPr="001772D7" w:rsidSect="00254F97">
      <w:footerReference w:type="even" r:id="rId10"/>
      <w:footerReference w:type="default" r:id="rId11"/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5F" w:rsidRDefault="00F85D5F" w:rsidP="00EE1EC3">
      <w:r>
        <w:separator/>
      </w:r>
    </w:p>
  </w:endnote>
  <w:endnote w:type="continuationSeparator" w:id="0">
    <w:p w:rsidR="00F85D5F" w:rsidRDefault="00F85D5F" w:rsidP="00EE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E0" w:rsidRDefault="00B03747" w:rsidP="00B406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0E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EE0" w:rsidRDefault="00670EE0" w:rsidP="00B40617">
    <w:pPr>
      <w:pStyle w:val="a4"/>
      <w:ind w:right="360"/>
    </w:pPr>
  </w:p>
  <w:p w:rsidR="00670EE0" w:rsidRDefault="00670E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E0" w:rsidRDefault="00670EE0" w:rsidP="00B406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5F" w:rsidRDefault="00F85D5F" w:rsidP="00EE1EC3">
      <w:r>
        <w:separator/>
      </w:r>
    </w:p>
  </w:footnote>
  <w:footnote w:type="continuationSeparator" w:id="0">
    <w:p w:rsidR="00F85D5F" w:rsidRDefault="00F85D5F" w:rsidP="00EE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098"/>
    <w:multiLevelType w:val="hybridMultilevel"/>
    <w:tmpl w:val="5C861B72"/>
    <w:lvl w:ilvl="0" w:tplc="08C6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1290B"/>
    <w:multiLevelType w:val="hybridMultilevel"/>
    <w:tmpl w:val="78EA32F8"/>
    <w:lvl w:ilvl="0" w:tplc="BF385A5E">
      <w:numFmt w:val="bullet"/>
      <w:lvlText w:val="-"/>
      <w:lvlJc w:val="left"/>
      <w:pPr>
        <w:ind w:left="1204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A6EE0">
      <w:numFmt w:val="bullet"/>
      <w:lvlText w:val="•"/>
      <w:lvlJc w:val="left"/>
      <w:pPr>
        <w:ind w:left="2172" w:hanging="386"/>
      </w:pPr>
      <w:rPr>
        <w:rFonts w:hint="default"/>
        <w:lang w:val="ru-RU" w:eastAsia="en-US" w:bidi="ar-SA"/>
      </w:rPr>
    </w:lvl>
    <w:lvl w:ilvl="2" w:tplc="FD7071E2">
      <w:numFmt w:val="bullet"/>
      <w:lvlText w:val="•"/>
      <w:lvlJc w:val="left"/>
      <w:pPr>
        <w:ind w:left="3144" w:hanging="386"/>
      </w:pPr>
      <w:rPr>
        <w:rFonts w:hint="default"/>
        <w:lang w:val="ru-RU" w:eastAsia="en-US" w:bidi="ar-SA"/>
      </w:rPr>
    </w:lvl>
    <w:lvl w:ilvl="3" w:tplc="706C6302">
      <w:numFmt w:val="bullet"/>
      <w:lvlText w:val="•"/>
      <w:lvlJc w:val="left"/>
      <w:pPr>
        <w:ind w:left="4116" w:hanging="386"/>
      </w:pPr>
      <w:rPr>
        <w:rFonts w:hint="default"/>
        <w:lang w:val="ru-RU" w:eastAsia="en-US" w:bidi="ar-SA"/>
      </w:rPr>
    </w:lvl>
    <w:lvl w:ilvl="4" w:tplc="DB7CB5DC">
      <w:numFmt w:val="bullet"/>
      <w:lvlText w:val="•"/>
      <w:lvlJc w:val="left"/>
      <w:pPr>
        <w:ind w:left="5088" w:hanging="386"/>
      </w:pPr>
      <w:rPr>
        <w:rFonts w:hint="default"/>
        <w:lang w:val="ru-RU" w:eastAsia="en-US" w:bidi="ar-SA"/>
      </w:rPr>
    </w:lvl>
    <w:lvl w:ilvl="5" w:tplc="57389056">
      <w:numFmt w:val="bullet"/>
      <w:lvlText w:val="•"/>
      <w:lvlJc w:val="left"/>
      <w:pPr>
        <w:ind w:left="6060" w:hanging="386"/>
      </w:pPr>
      <w:rPr>
        <w:rFonts w:hint="default"/>
        <w:lang w:val="ru-RU" w:eastAsia="en-US" w:bidi="ar-SA"/>
      </w:rPr>
    </w:lvl>
    <w:lvl w:ilvl="6" w:tplc="DA02FF88">
      <w:numFmt w:val="bullet"/>
      <w:lvlText w:val="•"/>
      <w:lvlJc w:val="left"/>
      <w:pPr>
        <w:ind w:left="7032" w:hanging="386"/>
      </w:pPr>
      <w:rPr>
        <w:rFonts w:hint="default"/>
        <w:lang w:val="ru-RU" w:eastAsia="en-US" w:bidi="ar-SA"/>
      </w:rPr>
    </w:lvl>
    <w:lvl w:ilvl="7" w:tplc="B58C2BB6">
      <w:numFmt w:val="bullet"/>
      <w:lvlText w:val="•"/>
      <w:lvlJc w:val="left"/>
      <w:pPr>
        <w:ind w:left="8004" w:hanging="386"/>
      </w:pPr>
      <w:rPr>
        <w:rFonts w:hint="default"/>
        <w:lang w:val="ru-RU" w:eastAsia="en-US" w:bidi="ar-SA"/>
      </w:rPr>
    </w:lvl>
    <w:lvl w:ilvl="8" w:tplc="4A4EEE80">
      <w:numFmt w:val="bullet"/>
      <w:lvlText w:val="•"/>
      <w:lvlJc w:val="left"/>
      <w:pPr>
        <w:ind w:left="8976" w:hanging="386"/>
      </w:pPr>
      <w:rPr>
        <w:rFonts w:hint="default"/>
        <w:lang w:val="ru-RU" w:eastAsia="en-US" w:bidi="ar-SA"/>
      </w:rPr>
    </w:lvl>
  </w:abstractNum>
  <w:abstractNum w:abstractNumId="2">
    <w:nsid w:val="5D217F87"/>
    <w:multiLevelType w:val="hybridMultilevel"/>
    <w:tmpl w:val="F5C29BF6"/>
    <w:lvl w:ilvl="0" w:tplc="D47E9A9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3F8C"/>
    <w:multiLevelType w:val="hybridMultilevel"/>
    <w:tmpl w:val="C5DC370E"/>
    <w:lvl w:ilvl="0" w:tplc="25B4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F3AE1"/>
    <w:multiLevelType w:val="hybridMultilevel"/>
    <w:tmpl w:val="F5C29BF6"/>
    <w:lvl w:ilvl="0" w:tplc="D47E9A9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33B27"/>
    <w:multiLevelType w:val="multilevel"/>
    <w:tmpl w:val="F6F22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C8"/>
    <w:rsid w:val="00030E5B"/>
    <w:rsid w:val="00050515"/>
    <w:rsid w:val="0005760D"/>
    <w:rsid w:val="00067B4B"/>
    <w:rsid w:val="00091F28"/>
    <w:rsid w:val="000A21BD"/>
    <w:rsid w:val="000A7D2D"/>
    <w:rsid w:val="000B3CA7"/>
    <w:rsid w:val="000C62E0"/>
    <w:rsid w:val="00126A38"/>
    <w:rsid w:val="00133BDD"/>
    <w:rsid w:val="00145BC5"/>
    <w:rsid w:val="001772D7"/>
    <w:rsid w:val="001A387A"/>
    <w:rsid w:val="001A3B91"/>
    <w:rsid w:val="001A6B83"/>
    <w:rsid w:val="001C3B34"/>
    <w:rsid w:val="001D0329"/>
    <w:rsid w:val="001D3AAC"/>
    <w:rsid w:val="001E482B"/>
    <w:rsid w:val="001E7DC4"/>
    <w:rsid w:val="00203D44"/>
    <w:rsid w:val="002122D1"/>
    <w:rsid w:val="00235EAA"/>
    <w:rsid w:val="00236B73"/>
    <w:rsid w:val="00254F97"/>
    <w:rsid w:val="002742FD"/>
    <w:rsid w:val="002A0103"/>
    <w:rsid w:val="002A0E24"/>
    <w:rsid w:val="002B4A61"/>
    <w:rsid w:val="00310A56"/>
    <w:rsid w:val="00355E40"/>
    <w:rsid w:val="003970F9"/>
    <w:rsid w:val="003A66BD"/>
    <w:rsid w:val="003C10C6"/>
    <w:rsid w:val="003E7FF8"/>
    <w:rsid w:val="003F5E5A"/>
    <w:rsid w:val="00404D97"/>
    <w:rsid w:val="0041232F"/>
    <w:rsid w:val="0043343D"/>
    <w:rsid w:val="004351DA"/>
    <w:rsid w:val="004438F3"/>
    <w:rsid w:val="004550B1"/>
    <w:rsid w:val="004562B5"/>
    <w:rsid w:val="004678F0"/>
    <w:rsid w:val="00490CCD"/>
    <w:rsid w:val="004924DE"/>
    <w:rsid w:val="00497256"/>
    <w:rsid w:val="004B6FEC"/>
    <w:rsid w:val="004C6FD0"/>
    <w:rsid w:val="0050135F"/>
    <w:rsid w:val="0052037C"/>
    <w:rsid w:val="00521536"/>
    <w:rsid w:val="005629FB"/>
    <w:rsid w:val="0057024E"/>
    <w:rsid w:val="005A064D"/>
    <w:rsid w:val="005A4D99"/>
    <w:rsid w:val="005A7822"/>
    <w:rsid w:val="005C7B34"/>
    <w:rsid w:val="005E1437"/>
    <w:rsid w:val="005E4798"/>
    <w:rsid w:val="005F0A6A"/>
    <w:rsid w:val="005F2CD8"/>
    <w:rsid w:val="005F753C"/>
    <w:rsid w:val="0060130B"/>
    <w:rsid w:val="00617E6A"/>
    <w:rsid w:val="00621383"/>
    <w:rsid w:val="0064438E"/>
    <w:rsid w:val="006550E1"/>
    <w:rsid w:val="00670EE0"/>
    <w:rsid w:val="006A0DBF"/>
    <w:rsid w:val="006C7C74"/>
    <w:rsid w:val="006D5D47"/>
    <w:rsid w:val="006E524A"/>
    <w:rsid w:val="006F35D1"/>
    <w:rsid w:val="00723466"/>
    <w:rsid w:val="0074059E"/>
    <w:rsid w:val="00751862"/>
    <w:rsid w:val="00762E56"/>
    <w:rsid w:val="00765B62"/>
    <w:rsid w:val="0077054C"/>
    <w:rsid w:val="007C057C"/>
    <w:rsid w:val="007E24A0"/>
    <w:rsid w:val="00801C32"/>
    <w:rsid w:val="00805313"/>
    <w:rsid w:val="0085611D"/>
    <w:rsid w:val="00873E53"/>
    <w:rsid w:val="008761F5"/>
    <w:rsid w:val="008D0D17"/>
    <w:rsid w:val="008E7B1C"/>
    <w:rsid w:val="00922661"/>
    <w:rsid w:val="00937FED"/>
    <w:rsid w:val="009429B8"/>
    <w:rsid w:val="00955FC5"/>
    <w:rsid w:val="00962A88"/>
    <w:rsid w:val="00974BF6"/>
    <w:rsid w:val="009843F7"/>
    <w:rsid w:val="00992ACF"/>
    <w:rsid w:val="009A0921"/>
    <w:rsid w:val="009B000F"/>
    <w:rsid w:val="009B0D85"/>
    <w:rsid w:val="009C6A38"/>
    <w:rsid w:val="009E0DF5"/>
    <w:rsid w:val="009F04B2"/>
    <w:rsid w:val="009F5982"/>
    <w:rsid w:val="00A100A0"/>
    <w:rsid w:val="00A115CD"/>
    <w:rsid w:val="00A40BBB"/>
    <w:rsid w:val="00A4584E"/>
    <w:rsid w:val="00A47F5E"/>
    <w:rsid w:val="00A7086A"/>
    <w:rsid w:val="00A77A69"/>
    <w:rsid w:val="00A80590"/>
    <w:rsid w:val="00AB17C6"/>
    <w:rsid w:val="00AB2E1D"/>
    <w:rsid w:val="00AC1D55"/>
    <w:rsid w:val="00AD5BBA"/>
    <w:rsid w:val="00AE5FB5"/>
    <w:rsid w:val="00B03747"/>
    <w:rsid w:val="00B40617"/>
    <w:rsid w:val="00B42851"/>
    <w:rsid w:val="00B52472"/>
    <w:rsid w:val="00B74A53"/>
    <w:rsid w:val="00BD331C"/>
    <w:rsid w:val="00C062E8"/>
    <w:rsid w:val="00C10D6C"/>
    <w:rsid w:val="00C46D7A"/>
    <w:rsid w:val="00C47BFC"/>
    <w:rsid w:val="00C5710A"/>
    <w:rsid w:val="00C96E40"/>
    <w:rsid w:val="00CB7E23"/>
    <w:rsid w:val="00CD4B12"/>
    <w:rsid w:val="00CE0813"/>
    <w:rsid w:val="00CF66BE"/>
    <w:rsid w:val="00D154EB"/>
    <w:rsid w:val="00D20049"/>
    <w:rsid w:val="00D40B77"/>
    <w:rsid w:val="00D43F93"/>
    <w:rsid w:val="00D52EDC"/>
    <w:rsid w:val="00D55355"/>
    <w:rsid w:val="00D55609"/>
    <w:rsid w:val="00D55B8D"/>
    <w:rsid w:val="00D64C07"/>
    <w:rsid w:val="00D82F77"/>
    <w:rsid w:val="00D83F5C"/>
    <w:rsid w:val="00D921B4"/>
    <w:rsid w:val="00D9799F"/>
    <w:rsid w:val="00DB0EEE"/>
    <w:rsid w:val="00DC15FF"/>
    <w:rsid w:val="00DE567A"/>
    <w:rsid w:val="00DE7C6B"/>
    <w:rsid w:val="00DE7EA4"/>
    <w:rsid w:val="00DF5D3A"/>
    <w:rsid w:val="00DF67CC"/>
    <w:rsid w:val="00E041F9"/>
    <w:rsid w:val="00E06B65"/>
    <w:rsid w:val="00E2130B"/>
    <w:rsid w:val="00E25432"/>
    <w:rsid w:val="00E36600"/>
    <w:rsid w:val="00E57D58"/>
    <w:rsid w:val="00E62010"/>
    <w:rsid w:val="00E64159"/>
    <w:rsid w:val="00E84B29"/>
    <w:rsid w:val="00ED5A96"/>
    <w:rsid w:val="00EE04B2"/>
    <w:rsid w:val="00EE1EC3"/>
    <w:rsid w:val="00EE55FF"/>
    <w:rsid w:val="00EF03D5"/>
    <w:rsid w:val="00EF515B"/>
    <w:rsid w:val="00F126E6"/>
    <w:rsid w:val="00F12B09"/>
    <w:rsid w:val="00F1373C"/>
    <w:rsid w:val="00F42FC8"/>
    <w:rsid w:val="00F550C4"/>
    <w:rsid w:val="00F85D5F"/>
    <w:rsid w:val="00FA3E5D"/>
    <w:rsid w:val="00FC427F"/>
    <w:rsid w:val="00FD51B2"/>
    <w:rsid w:val="00FD52CC"/>
    <w:rsid w:val="00FE206C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40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74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405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059E"/>
  </w:style>
  <w:style w:type="paragraph" w:styleId="a7">
    <w:name w:val="Normal (Web)"/>
    <w:basedOn w:val="a"/>
    <w:uiPriority w:val="99"/>
    <w:rsid w:val="007405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59E"/>
  </w:style>
  <w:style w:type="character" w:styleId="a8">
    <w:name w:val="Strong"/>
    <w:uiPriority w:val="22"/>
    <w:qFormat/>
    <w:rsid w:val="0074059E"/>
    <w:rPr>
      <w:b/>
      <w:bCs/>
    </w:rPr>
  </w:style>
  <w:style w:type="character" w:styleId="a9">
    <w:name w:val="Emphasis"/>
    <w:qFormat/>
    <w:rsid w:val="0074059E"/>
    <w:rPr>
      <w:i/>
      <w:iCs/>
    </w:rPr>
  </w:style>
  <w:style w:type="paragraph" w:styleId="aa">
    <w:name w:val="Plain Text"/>
    <w:basedOn w:val="a"/>
    <w:link w:val="ab"/>
    <w:rsid w:val="0074059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405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4059E"/>
    <w:rPr>
      <w:color w:val="0000FF"/>
      <w:u w:val="single"/>
    </w:rPr>
  </w:style>
  <w:style w:type="paragraph" w:customStyle="1" w:styleId="p36">
    <w:name w:val="p36"/>
    <w:basedOn w:val="a"/>
    <w:rsid w:val="0074059E"/>
    <w:pPr>
      <w:spacing w:before="100" w:beforeAutospacing="1" w:after="100" w:afterAutospacing="1"/>
    </w:pPr>
  </w:style>
  <w:style w:type="character" w:customStyle="1" w:styleId="s1">
    <w:name w:val="s1"/>
    <w:basedOn w:val="a0"/>
    <w:rsid w:val="0074059E"/>
  </w:style>
  <w:style w:type="paragraph" w:customStyle="1" w:styleId="p19">
    <w:name w:val="p19"/>
    <w:basedOn w:val="a"/>
    <w:rsid w:val="0074059E"/>
    <w:pPr>
      <w:spacing w:before="100" w:beforeAutospacing="1" w:after="100" w:afterAutospacing="1"/>
    </w:pPr>
  </w:style>
  <w:style w:type="paragraph" w:customStyle="1" w:styleId="p22">
    <w:name w:val="p22"/>
    <w:basedOn w:val="a"/>
    <w:rsid w:val="0074059E"/>
    <w:pPr>
      <w:spacing w:before="100" w:beforeAutospacing="1" w:after="100" w:afterAutospacing="1"/>
    </w:pPr>
  </w:style>
  <w:style w:type="paragraph" w:customStyle="1" w:styleId="p37">
    <w:name w:val="p37"/>
    <w:basedOn w:val="a"/>
    <w:rsid w:val="0074059E"/>
    <w:pPr>
      <w:spacing w:before="100" w:beforeAutospacing="1" w:after="100" w:afterAutospacing="1"/>
    </w:pPr>
  </w:style>
  <w:style w:type="character" w:customStyle="1" w:styleId="s3">
    <w:name w:val="s3"/>
    <w:basedOn w:val="a0"/>
    <w:rsid w:val="0074059E"/>
  </w:style>
  <w:style w:type="paragraph" w:customStyle="1" w:styleId="p39">
    <w:name w:val="p39"/>
    <w:basedOn w:val="a"/>
    <w:rsid w:val="0074059E"/>
    <w:pPr>
      <w:spacing w:before="100" w:beforeAutospacing="1" w:after="100" w:afterAutospacing="1"/>
    </w:pPr>
  </w:style>
  <w:style w:type="character" w:customStyle="1" w:styleId="s7">
    <w:name w:val="s7"/>
    <w:basedOn w:val="a0"/>
    <w:rsid w:val="0074059E"/>
  </w:style>
  <w:style w:type="paragraph" w:customStyle="1" w:styleId="p49">
    <w:name w:val="p49"/>
    <w:basedOn w:val="a"/>
    <w:rsid w:val="0074059E"/>
    <w:pPr>
      <w:spacing w:before="100" w:beforeAutospacing="1" w:after="100" w:afterAutospacing="1"/>
    </w:pPr>
  </w:style>
  <w:style w:type="character" w:customStyle="1" w:styleId="s4">
    <w:name w:val="s4"/>
    <w:basedOn w:val="a0"/>
    <w:rsid w:val="0074059E"/>
  </w:style>
  <w:style w:type="paragraph" w:customStyle="1" w:styleId="p52">
    <w:name w:val="p52"/>
    <w:basedOn w:val="a"/>
    <w:rsid w:val="0074059E"/>
    <w:pPr>
      <w:spacing w:before="100" w:beforeAutospacing="1" w:after="100" w:afterAutospacing="1"/>
    </w:pPr>
  </w:style>
  <w:style w:type="character" w:customStyle="1" w:styleId="s8">
    <w:name w:val="s8"/>
    <w:basedOn w:val="a0"/>
    <w:rsid w:val="0074059E"/>
  </w:style>
  <w:style w:type="character" w:customStyle="1" w:styleId="s9">
    <w:name w:val="s9"/>
    <w:basedOn w:val="a0"/>
    <w:rsid w:val="0074059E"/>
  </w:style>
  <w:style w:type="paragraph" w:customStyle="1" w:styleId="p51">
    <w:name w:val="p51"/>
    <w:basedOn w:val="a"/>
    <w:rsid w:val="0074059E"/>
    <w:pPr>
      <w:spacing w:before="100" w:beforeAutospacing="1" w:after="100" w:afterAutospacing="1"/>
    </w:pPr>
  </w:style>
  <w:style w:type="paragraph" w:customStyle="1" w:styleId="p53">
    <w:name w:val="p53"/>
    <w:basedOn w:val="a"/>
    <w:rsid w:val="0074059E"/>
    <w:pPr>
      <w:spacing w:before="100" w:beforeAutospacing="1" w:after="100" w:afterAutospacing="1"/>
    </w:pPr>
  </w:style>
  <w:style w:type="paragraph" w:customStyle="1" w:styleId="p50">
    <w:name w:val="p50"/>
    <w:basedOn w:val="a"/>
    <w:rsid w:val="0074059E"/>
    <w:pPr>
      <w:spacing w:before="100" w:beforeAutospacing="1" w:after="100" w:afterAutospacing="1"/>
    </w:pPr>
  </w:style>
  <w:style w:type="paragraph" w:customStyle="1" w:styleId="p18">
    <w:name w:val="p18"/>
    <w:basedOn w:val="a"/>
    <w:rsid w:val="0074059E"/>
    <w:pPr>
      <w:spacing w:before="100" w:beforeAutospacing="1" w:after="100" w:afterAutospacing="1"/>
    </w:pPr>
  </w:style>
  <w:style w:type="paragraph" w:customStyle="1" w:styleId="p27">
    <w:name w:val="p27"/>
    <w:basedOn w:val="a"/>
    <w:rsid w:val="0074059E"/>
    <w:pPr>
      <w:spacing w:before="100" w:beforeAutospacing="1" w:after="100" w:afterAutospacing="1"/>
    </w:pPr>
  </w:style>
  <w:style w:type="paragraph" w:customStyle="1" w:styleId="p55">
    <w:name w:val="p55"/>
    <w:basedOn w:val="a"/>
    <w:rsid w:val="0074059E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7405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74059E"/>
    <w:pPr>
      <w:ind w:left="720"/>
      <w:contextualSpacing/>
    </w:pPr>
  </w:style>
  <w:style w:type="character" w:customStyle="1" w:styleId="tgc">
    <w:name w:val="_tgc"/>
    <w:basedOn w:val="a0"/>
    <w:rsid w:val="00B40617"/>
  </w:style>
  <w:style w:type="paragraph" w:customStyle="1" w:styleId="Default">
    <w:name w:val="Default"/>
    <w:rsid w:val="005E1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8E7B1C"/>
    <w:pPr>
      <w:spacing w:before="100" w:beforeAutospacing="1" w:after="100" w:afterAutospacing="1"/>
    </w:pPr>
  </w:style>
  <w:style w:type="character" w:customStyle="1" w:styleId="c1">
    <w:name w:val="c1"/>
    <w:basedOn w:val="a0"/>
    <w:rsid w:val="008E7B1C"/>
  </w:style>
  <w:style w:type="paragraph" w:customStyle="1" w:styleId="c2">
    <w:name w:val="c2"/>
    <w:basedOn w:val="a"/>
    <w:rsid w:val="008E7B1C"/>
    <w:pPr>
      <w:spacing w:before="100" w:beforeAutospacing="1" w:after="100" w:afterAutospacing="1"/>
    </w:pPr>
  </w:style>
  <w:style w:type="character" w:customStyle="1" w:styleId="c0">
    <w:name w:val="c0"/>
    <w:basedOn w:val="a0"/>
    <w:rsid w:val="008E7B1C"/>
  </w:style>
  <w:style w:type="paragraph" w:customStyle="1" w:styleId="TableParagraph">
    <w:name w:val="Table Paragraph"/>
    <w:basedOn w:val="a"/>
    <w:uiPriority w:val="1"/>
    <w:qFormat/>
    <w:rsid w:val="00ED5A96"/>
    <w:pPr>
      <w:widowControl w:val="0"/>
      <w:autoSpaceDE w:val="0"/>
      <w:autoSpaceDN w:val="0"/>
      <w:spacing w:line="317" w:lineRule="exact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3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329"/>
  </w:style>
  <w:style w:type="table" w:customStyle="1" w:styleId="TableNormal">
    <w:name w:val="Table Normal"/>
    <w:uiPriority w:val="2"/>
    <w:semiHidden/>
    <w:unhideWhenUsed/>
    <w:qFormat/>
    <w:rsid w:val="001D0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D0329"/>
    <w:pPr>
      <w:widowControl w:val="0"/>
      <w:autoSpaceDE w:val="0"/>
      <w:autoSpaceDN w:val="0"/>
      <w:ind w:left="1204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1D032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1D0329"/>
    <w:pPr>
      <w:widowControl w:val="0"/>
      <w:autoSpaceDE w:val="0"/>
      <w:autoSpaceDN w:val="0"/>
      <w:spacing w:before="54"/>
      <w:ind w:left="1577" w:right="739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1D032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70E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0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40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0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74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05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059E"/>
  </w:style>
  <w:style w:type="paragraph" w:styleId="a7">
    <w:name w:val="Normal (Web)"/>
    <w:basedOn w:val="a"/>
    <w:uiPriority w:val="99"/>
    <w:rsid w:val="007405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59E"/>
  </w:style>
  <w:style w:type="character" w:styleId="a8">
    <w:name w:val="Strong"/>
    <w:uiPriority w:val="22"/>
    <w:qFormat/>
    <w:rsid w:val="0074059E"/>
    <w:rPr>
      <w:b/>
      <w:bCs/>
    </w:rPr>
  </w:style>
  <w:style w:type="character" w:styleId="a9">
    <w:name w:val="Emphasis"/>
    <w:qFormat/>
    <w:rsid w:val="0074059E"/>
    <w:rPr>
      <w:i/>
      <w:iCs/>
    </w:rPr>
  </w:style>
  <w:style w:type="paragraph" w:styleId="aa">
    <w:name w:val="Plain Text"/>
    <w:basedOn w:val="a"/>
    <w:link w:val="ab"/>
    <w:rsid w:val="0074059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405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4059E"/>
    <w:rPr>
      <w:color w:val="0000FF"/>
      <w:u w:val="single"/>
    </w:rPr>
  </w:style>
  <w:style w:type="paragraph" w:customStyle="1" w:styleId="p36">
    <w:name w:val="p36"/>
    <w:basedOn w:val="a"/>
    <w:rsid w:val="0074059E"/>
    <w:pPr>
      <w:spacing w:before="100" w:beforeAutospacing="1" w:after="100" w:afterAutospacing="1"/>
    </w:pPr>
  </w:style>
  <w:style w:type="character" w:customStyle="1" w:styleId="s1">
    <w:name w:val="s1"/>
    <w:basedOn w:val="a0"/>
    <w:rsid w:val="0074059E"/>
  </w:style>
  <w:style w:type="paragraph" w:customStyle="1" w:styleId="p19">
    <w:name w:val="p19"/>
    <w:basedOn w:val="a"/>
    <w:rsid w:val="0074059E"/>
    <w:pPr>
      <w:spacing w:before="100" w:beforeAutospacing="1" w:after="100" w:afterAutospacing="1"/>
    </w:pPr>
  </w:style>
  <w:style w:type="paragraph" w:customStyle="1" w:styleId="p22">
    <w:name w:val="p22"/>
    <w:basedOn w:val="a"/>
    <w:rsid w:val="0074059E"/>
    <w:pPr>
      <w:spacing w:before="100" w:beforeAutospacing="1" w:after="100" w:afterAutospacing="1"/>
    </w:pPr>
  </w:style>
  <w:style w:type="paragraph" w:customStyle="1" w:styleId="p37">
    <w:name w:val="p37"/>
    <w:basedOn w:val="a"/>
    <w:rsid w:val="0074059E"/>
    <w:pPr>
      <w:spacing w:before="100" w:beforeAutospacing="1" w:after="100" w:afterAutospacing="1"/>
    </w:pPr>
  </w:style>
  <w:style w:type="character" w:customStyle="1" w:styleId="s3">
    <w:name w:val="s3"/>
    <w:basedOn w:val="a0"/>
    <w:rsid w:val="0074059E"/>
  </w:style>
  <w:style w:type="paragraph" w:customStyle="1" w:styleId="p39">
    <w:name w:val="p39"/>
    <w:basedOn w:val="a"/>
    <w:rsid w:val="0074059E"/>
    <w:pPr>
      <w:spacing w:before="100" w:beforeAutospacing="1" w:after="100" w:afterAutospacing="1"/>
    </w:pPr>
  </w:style>
  <w:style w:type="character" w:customStyle="1" w:styleId="s7">
    <w:name w:val="s7"/>
    <w:basedOn w:val="a0"/>
    <w:rsid w:val="0074059E"/>
  </w:style>
  <w:style w:type="paragraph" w:customStyle="1" w:styleId="p49">
    <w:name w:val="p49"/>
    <w:basedOn w:val="a"/>
    <w:rsid w:val="0074059E"/>
    <w:pPr>
      <w:spacing w:before="100" w:beforeAutospacing="1" w:after="100" w:afterAutospacing="1"/>
    </w:pPr>
  </w:style>
  <w:style w:type="character" w:customStyle="1" w:styleId="s4">
    <w:name w:val="s4"/>
    <w:basedOn w:val="a0"/>
    <w:rsid w:val="0074059E"/>
  </w:style>
  <w:style w:type="paragraph" w:customStyle="1" w:styleId="p52">
    <w:name w:val="p52"/>
    <w:basedOn w:val="a"/>
    <w:rsid w:val="0074059E"/>
    <w:pPr>
      <w:spacing w:before="100" w:beforeAutospacing="1" w:after="100" w:afterAutospacing="1"/>
    </w:pPr>
  </w:style>
  <w:style w:type="character" w:customStyle="1" w:styleId="s8">
    <w:name w:val="s8"/>
    <w:basedOn w:val="a0"/>
    <w:rsid w:val="0074059E"/>
  </w:style>
  <w:style w:type="character" w:customStyle="1" w:styleId="s9">
    <w:name w:val="s9"/>
    <w:basedOn w:val="a0"/>
    <w:rsid w:val="0074059E"/>
  </w:style>
  <w:style w:type="paragraph" w:customStyle="1" w:styleId="p51">
    <w:name w:val="p51"/>
    <w:basedOn w:val="a"/>
    <w:rsid w:val="0074059E"/>
    <w:pPr>
      <w:spacing w:before="100" w:beforeAutospacing="1" w:after="100" w:afterAutospacing="1"/>
    </w:pPr>
  </w:style>
  <w:style w:type="paragraph" w:customStyle="1" w:styleId="p53">
    <w:name w:val="p53"/>
    <w:basedOn w:val="a"/>
    <w:rsid w:val="0074059E"/>
    <w:pPr>
      <w:spacing w:before="100" w:beforeAutospacing="1" w:after="100" w:afterAutospacing="1"/>
    </w:pPr>
  </w:style>
  <w:style w:type="paragraph" w:customStyle="1" w:styleId="p50">
    <w:name w:val="p50"/>
    <w:basedOn w:val="a"/>
    <w:rsid w:val="0074059E"/>
    <w:pPr>
      <w:spacing w:before="100" w:beforeAutospacing="1" w:after="100" w:afterAutospacing="1"/>
    </w:pPr>
  </w:style>
  <w:style w:type="paragraph" w:customStyle="1" w:styleId="p18">
    <w:name w:val="p18"/>
    <w:basedOn w:val="a"/>
    <w:rsid w:val="0074059E"/>
    <w:pPr>
      <w:spacing w:before="100" w:beforeAutospacing="1" w:after="100" w:afterAutospacing="1"/>
    </w:pPr>
  </w:style>
  <w:style w:type="paragraph" w:customStyle="1" w:styleId="p27">
    <w:name w:val="p27"/>
    <w:basedOn w:val="a"/>
    <w:rsid w:val="0074059E"/>
    <w:pPr>
      <w:spacing w:before="100" w:beforeAutospacing="1" w:after="100" w:afterAutospacing="1"/>
    </w:pPr>
  </w:style>
  <w:style w:type="paragraph" w:customStyle="1" w:styleId="p55">
    <w:name w:val="p55"/>
    <w:basedOn w:val="a"/>
    <w:rsid w:val="0074059E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7405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4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74059E"/>
    <w:pPr>
      <w:ind w:left="720"/>
      <w:contextualSpacing/>
    </w:pPr>
  </w:style>
  <w:style w:type="character" w:customStyle="1" w:styleId="tgc">
    <w:name w:val="_tgc"/>
    <w:basedOn w:val="a0"/>
    <w:rsid w:val="00B40617"/>
  </w:style>
  <w:style w:type="paragraph" w:customStyle="1" w:styleId="Default">
    <w:name w:val="Default"/>
    <w:rsid w:val="005E1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8E7B1C"/>
    <w:pPr>
      <w:spacing w:before="100" w:beforeAutospacing="1" w:after="100" w:afterAutospacing="1"/>
    </w:pPr>
  </w:style>
  <w:style w:type="character" w:customStyle="1" w:styleId="c1">
    <w:name w:val="c1"/>
    <w:basedOn w:val="a0"/>
    <w:rsid w:val="008E7B1C"/>
  </w:style>
  <w:style w:type="paragraph" w:customStyle="1" w:styleId="c2">
    <w:name w:val="c2"/>
    <w:basedOn w:val="a"/>
    <w:rsid w:val="008E7B1C"/>
    <w:pPr>
      <w:spacing w:before="100" w:beforeAutospacing="1" w:after="100" w:afterAutospacing="1"/>
    </w:pPr>
  </w:style>
  <w:style w:type="character" w:customStyle="1" w:styleId="c0">
    <w:name w:val="c0"/>
    <w:basedOn w:val="a0"/>
    <w:rsid w:val="008E7B1C"/>
  </w:style>
  <w:style w:type="paragraph" w:customStyle="1" w:styleId="TableParagraph">
    <w:name w:val="Table Paragraph"/>
    <w:basedOn w:val="a"/>
    <w:uiPriority w:val="1"/>
    <w:qFormat/>
    <w:rsid w:val="00ED5A96"/>
    <w:pPr>
      <w:widowControl w:val="0"/>
      <w:autoSpaceDE w:val="0"/>
      <w:autoSpaceDN w:val="0"/>
      <w:spacing w:line="317" w:lineRule="exact"/>
      <w:ind w:left="10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0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3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329"/>
  </w:style>
  <w:style w:type="table" w:customStyle="1" w:styleId="TableNormal">
    <w:name w:val="Table Normal"/>
    <w:uiPriority w:val="2"/>
    <w:semiHidden/>
    <w:unhideWhenUsed/>
    <w:qFormat/>
    <w:rsid w:val="001D0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D0329"/>
    <w:pPr>
      <w:widowControl w:val="0"/>
      <w:autoSpaceDE w:val="0"/>
      <w:autoSpaceDN w:val="0"/>
      <w:ind w:left="1204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1D032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uiPriority w:val="10"/>
    <w:qFormat/>
    <w:rsid w:val="001D0329"/>
    <w:pPr>
      <w:widowControl w:val="0"/>
      <w:autoSpaceDE w:val="0"/>
      <w:autoSpaceDN w:val="0"/>
      <w:spacing w:before="54"/>
      <w:ind w:left="1577" w:right="739"/>
      <w:jc w:val="center"/>
    </w:pPr>
    <w:rPr>
      <w:b/>
      <w:bCs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1D032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C308-F805-4AB2-9F89-E73A1B25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22</cp:revision>
  <cp:lastPrinted>2021-09-04T06:06:00Z</cp:lastPrinted>
  <dcterms:created xsi:type="dcterms:W3CDTF">2022-09-09T19:09:00Z</dcterms:created>
  <dcterms:modified xsi:type="dcterms:W3CDTF">2022-12-01T05:51:00Z</dcterms:modified>
</cp:coreProperties>
</file>